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6859" w14:textId="4458CA87" w:rsidR="003E2DA0" w:rsidRDefault="003E2DA0" w:rsidP="003E2DA0">
      <w:pPr>
        <w:spacing w:after="0" w:line="360" w:lineRule="auto"/>
        <w:jc w:val="center"/>
        <w:rPr>
          <w:rFonts w:ascii="Times New Roman" w:hAnsi="Times New Roman" w:cs="Times New Roman"/>
          <w:b/>
          <w:bCs/>
          <w:sz w:val="28"/>
          <w:szCs w:val="28"/>
        </w:rPr>
      </w:pPr>
      <w:r w:rsidRPr="003E2DA0">
        <w:rPr>
          <w:rFonts w:ascii="Times New Roman" w:hAnsi="Times New Roman" w:cs="Times New Roman"/>
          <w:b/>
          <w:bCs/>
          <w:sz w:val="28"/>
          <w:szCs w:val="28"/>
        </w:rPr>
        <w:t xml:space="preserve">Predigt </w:t>
      </w:r>
      <w:r>
        <w:rPr>
          <w:rFonts w:ascii="Times New Roman" w:hAnsi="Times New Roman" w:cs="Times New Roman"/>
          <w:b/>
          <w:bCs/>
          <w:sz w:val="28"/>
          <w:szCs w:val="28"/>
        </w:rPr>
        <w:t xml:space="preserve">am </w:t>
      </w:r>
      <w:r w:rsidRPr="003E2DA0">
        <w:rPr>
          <w:rFonts w:ascii="Times New Roman" w:hAnsi="Times New Roman" w:cs="Times New Roman"/>
          <w:b/>
          <w:bCs/>
          <w:sz w:val="28"/>
          <w:szCs w:val="28"/>
        </w:rPr>
        <w:t xml:space="preserve">50. Landesposaunentag über 1.Thess 5,21 </w:t>
      </w:r>
    </w:p>
    <w:p w14:paraId="71CEF7DC" w14:textId="68786F55" w:rsidR="003E2DA0" w:rsidRPr="003E2DA0" w:rsidRDefault="003E2DA0" w:rsidP="003E2DA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26.09.2025, </w:t>
      </w:r>
      <w:r w:rsidRPr="003E2DA0">
        <w:rPr>
          <w:rFonts w:ascii="Times New Roman" w:hAnsi="Times New Roman" w:cs="Times New Roman"/>
          <w:b/>
          <w:bCs/>
          <w:sz w:val="28"/>
          <w:szCs w:val="28"/>
        </w:rPr>
        <w:t xml:space="preserve">Ulmer Münster </w:t>
      </w:r>
    </w:p>
    <w:p w14:paraId="2C07AAA9" w14:textId="5416D68D" w:rsidR="003E2DA0" w:rsidRDefault="003E2DA0" w:rsidP="003E2DA0">
      <w:pPr>
        <w:spacing w:after="0" w:line="360" w:lineRule="auto"/>
        <w:jc w:val="center"/>
        <w:rPr>
          <w:rFonts w:ascii="Times New Roman" w:hAnsi="Times New Roman" w:cs="Times New Roman"/>
          <w:sz w:val="28"/>
          <w:szCs w:val="28"/>
        </w:rPr>
      </w:pPr>
      <w:r w:rsidRPr="003E2DA0">
        <w:rPr>
          <w:rFonts w:ascii="Times New Roman" w:hAnsi="Times New Roman" w:cs="Times New Roman"/>
          <w:sz w:val="28"/>
          <w:szCs w:val="28"/>
        </w:rPr>
        <w:t>von Landesbischof Ernst-Wilhelm Gohl</w:t>
      </w:r>
    </w:p>
    <w:p w14:paraId="01B5A3F5" w14:textId="77777777" w:rsidR="003E2DA0" w:rsidRDefault="003E2DA0" w:rsidP="003E2DA0">
      <w:pPr>
        <w:spacing w:after="0" w:line="360" w:lineRule="auto"/>
        <w:jc w:val="center"/>
        <w:rPr>
          <w:rFonts w:ascii="Times New Roman" w:hAnsi="Times New Roman" w:cs="Times New Roman"/>
          <w:sz w:val="28"/>
          <w:szCs w:val="28"/>
        </w:rPr>
      </w:pPr>
    </w:p>
    <w:p w14:paraId="61E4E4C9" w14:textId="47A58EB3" w:rsidR="003E2DA0" w:rsidRPr="003E2DA0" w:rsidRDefault="003E2DA0" w:rsidP="003E2DA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Es gilt das gesprochene Wort</w:t>
      </w:r>
    </w:p>
    <w:p w14:paraId="3D2AD310" w14:textId="77777777" w:rsidR="003E2DA0" w:rsidRPr="003E2DA0" w:rsidRDefault="003E2DA0" w:rsidP="003E2DA0">
      <w:pPr>
        <w:spacing w:after="0" w:line="360" w:lineRule="auto"/>
        <w:rPr>
          <w:rFonts w:ascii="Times New Roman" w:hAnsi="Times New Roman" w:cs="Times New Roman"/>
          <w:sz w:val="28"/>
          <w:szCs w:val="28"/>
        </w:rPr>
      </w:pPr>
    </w:p>
    <w:p w14:paraId="2A78A670" w14:textId="6EAF392F" w:rsidR="00CC1B28" w:rsidRPr="00CC1B28"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Liebe Festgemeinde am heutigen Landesposaunentag,</w:t>
      </w:r>
      <w:r w:rsidR="003E2DA0">
        <w:rPr>
          <w:rFonts w:ascii="Times New Roman" w:hAnsi="Times New Roman" w:cs="Times New Roman"/>
          <w:sz w:val="28"/>
          <w:szCs w:val="28"/>
        </w:rPr>
        <w:t xml:space="preserve"> </w:t>
      </w:r>
      <w:r w:rsidR="00A365A5">
        <w:rPr>
          <w:rFonts w:ascii="Times New Roman" w:hAnsi="Times New Roman" w:cs="Times New Roman"/>
          <w:sz w:val="28"/>
          <w:szCs w:val="28"/>
        </w:rPr>
        <w:t>l</w:t>
      </w:r>
      <w:r w:rsidRPr="00CC1B28">
        <w:rPr>
          <w:rFonts w:ascii="Times New Roman" w:hAnsi="Times New Roman" w:cs="Times New Roman"/>
          <w:sz w:val="28"/>
          <w:szCs w:val="28"/>
        </w:rPr>
        <w:t xml:space="preserve">iebe </w:t>
      </w:r>
      <w:r w:rsidR="003E2DA0">
        <w:rPr>
          <w:rFonts w:ascii="Times New Roman" w:hAnsi="Times New Roman" w:cs="Times New Roman"/>
          <w:sz w:val="28"/>
          <w:szCs w:val="28"/>
        </w:rPr>
        <w:t>Geschwister</w:t>
      </w:r>
      <w:r w:rsidRPr="00CC1B28">
        <w:rPr>
          <w:rFonts w:ascii="Times New Roman" w:hAnsi="Times New Roman" w:cs="Times New Roman"/>
          <w:sz w:val="28"/>
          <w:szCs w:val="28"/>
        </w:rPr>
        <w:t>!</w:t>
      </w:r>
    </w:p>
    <w:p w14:paraId="65ACF104" w14:textId="6AB125CA" w:rsidR="00A365A5" w:rsidRDefault="00A365A5"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CC1B28">
        <w:rPr>
          <w:rFonts w:ascii="Times New Roman" w:hAnsi="Times New Roman" w:cs="Times New Roman"/>
          <w:sz w:val="28"/>
          <w:szCs w:val="28"/>
        </w:rPr>
        <w:t xml:space="preserve">Alles Gute!” </w:t>
      </w:r>
      <w:r>
        <w:rPr>
          <w:rFonts w:ascii="Times New Roman" w:hAnsi="Times New Roman" w:cs="Times New Roman"/>
          <w:sz w:val="28"/>
          <w:szCs w:val="28"/>
        </w:rPr>
        <w:t>– so lautet d</w:t>
      </w:r>
      <w:r w:rsidR="00CC1B28" w:rsidRPr="00CC1B28">
        <w:rPr>
          <w:rFonts w:ascii="Times New Roman" w:hAnsi="Times New Roman" w:cs="Times New Roman"/>
          <w:sz w:val="28"/>
          <w:szCs w:val="28"/>
        </w:rPr>
        <w:t>as Motto des diesjährigen Landesposaunentags</w:t>
      </w:r>
      <w:r>
        <w:rPr>
          <w:rFonts w:ascii="Times New Roman" w:hAnsi="Times New Roman" w:cs="Times New Roman"/>
          <w:sz w:val="28"/>
          <w:szCs w:val="28"/>
        </w:rPr>
        <w:t>. D</w:t>
      </w:r>
      <w:r w:rsidR="00CC1B28" w:rsidRPr="00CC1B28">
        <w:rPr>
          <w:rFonts w:ascii="Times New Roman" w:hAnsi="Times New Roman" w:cs="Times New Roman"/>
          <w:sz w:val="28"/>
          <w:szCs w:val="28"/>
        </w:rPr>
        <w:t xml:space="preserve">ieser Wunsch ist zugleich ein Glückwunsch zum runden Geburtstag. </w:t>
      </w:r>
      <w:r w:rsidR="00F1266A">
        <w:rPr>
          <w:rFonts w:ascii="Times New Roman" w:hAnsi="Times New Roman" w:cs="Times New Roman"/>
          <w:sz w:val="28"/>
          <w:szCs w:val="28"/>
        </w:rPr>
        <w:t xml:space="preserve">Den 50. Landesposaunentag </w:t>
      </w:r>
      <w:r>
        <w:rPr>
          <w:rFonts w:ascii="Times New Roman" w:hAnsi="Times New Roman" w:cs="Times New Roman"/>
          <w:sz w:val="28"/>
          <w:szCs w:val="28"/>
        </w:rPr>
        <w:t xml:space="preserve">feiern </w:t>
      </w:r>
      <w:r w:rsidR="00F1266A">
        <w:rPr>
          <w:rFonts w:ascii="Times New Roman" w:hAnsi="Times New Roman" w:cs="Times New Roman"/>
          <w:sz w:val="28"/>
          <w:szCs w:val="28"/>
        </w:rPr>
        <w:t xml:space="preserve">wir </w:t>
      </w:r>
      <w:r>
        <w:rPr>
          <w:rFonts w:ascii="Times New Roman" w:hAnsi="Times New Roman" w:cs="Times New Roman"/>
          <w:sz w:val="28"/>
          <w:szCs w:val="28"/>
        </w:rPr>
        <w:t>in diesem Jahr</w:t>
      </w:r>
      <w:r w:rsidR="00F1266A">
        <w:rPr>
          <w:rFonts w:ascii="Times New Roman" w:hAnsi="Times New Roman" w:cs="Times New Roman"/>
          <w:sz w:val="28"/>
          <w:szCs w:val="28"/>
        </w:rPr>
        <w:t xml:space="preserve">. </w:t>
      </w:r>
      <w:r w:rsidR="00CC1B28">
        <w:rPr>
          <w:rFonts w:ascii="Times New Roman" w:hAnsi="Times New Roman" w:cs="Times New Roman"/>
          <w:sz w:val="28"/>
          <w:szCs w:val="28"/>
        </w:rPr>
        <w:t>Zum 50.</w:t>
      </w:r>
      <w:r>
        <w:rPr>
          <w:rFonts w:ascii="Times New Roman" w:hAnsi="Times New Roman" w:cs="Times New Roman"/>
          <w:sz w:val="28"/>
          <w:szCs w:val="28"/>
        </w:rPr>
        <w:t xml:space="preserve"> </w:t>
      </w:r>
      <w:r w:rsidR="00CC1B28">
        <w:rPr>
          <w:rFonts w:ascii="Times New Roman" w:hAnsi="Times New Roman" w:cs="Times New Roman"/>
          <w:sz w:val="28"/>
          <w:szCs w:val="28"/>
        </w:rPr>
        <w:t xml:space="preserve">Mal kommen </w:t>
      </w:r>
      <w:r w:rsidR="00CC1B28" w:rsidRPr="00CC1B28">
        <w:rPr>
          <w:rFonts w:ascii="Times New Roman" w:hAnsi="Times New Roman" w:cs="Times New Roman"/>
          <w:sz w:val="28"/>
          <w:szCs w:val="28"/>
        </w:rPr>
        <w:t>Bläserinnen und Bläser zusammen. Sie er</w:t>
      </w:r>
      <w:r w:rsidR="00CC1B28">
        <w:rPr>
          <w:rFonts w:ascii="Times New Roman" w:hAnsi="Times New Roman" w:cs="Times New Roman"/>
          <w:sz w:val="28"/>
          <w:szCs w:val="28"/>
        </w:rPr>
        <w:t xml:space="preserve">leben </w:t>
      </w:r>
      <w:r w:rsidR="00CC1B28" w:rsidRPr="00CC1B28">
        <w:rPr>
          <w:rFonts w:ascii="Times New Roman" w:hAnsi="Times New Roman" w:cs="Times New Roman"/>
          <w:sz w:val="28"/>
          <w:szCs w:val="28"/>
        </w:rPr>
        <w:t xml:space="preserve">Gemeinschaft, hören Gottes Wort und machen gemeinsam Musik. </w:t>
      </w:r>
    </w:p>
    <w:p w14:paraId="3FE2AD7F" w14:textId="77777777" w:rsidR="00A365A5" w:rsidRDefault="00A365A5" w:rsidP="00CC1B28">
      <w:pPr>
        <w:spacing w:after="0" w:line="360" w:lineRule="auto"/>
        <w:rPr>
          <w:rFonts w:ascii="Times New Roman" w:hAnsi="Times New Roman" w:cs="Times New Roman"/>
          <w:sz w:val="28"/>
          <w:szCs w:val="28"/>
        </w:rPr>
      </w:pPr>
    </w:p>
    <w:p w14:paraId="5F9469F3" w14:textId="7E501A03" w:rsidR="00A365A5" w:rsidRDefault="00CC1B28"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Der erste württembergische Posaunentag fand </w:t>
      </w:r>
      <w:r w:rsidRPr="00CC1B28">
        <w:rPr>
          <w:rFonts w:ascii="Times New Roman" w:hAnsi="Times New Roman" w:cs="Times New Roman"/>
          <w:sz w:val="28"/>
          <w:szCs w:val="28"/>
        </w:rPr>
        <w:t>1901</w:t>
      </w:r>
      <w:r>
        <w:rPr>
          <w:rFonts w:ascii="Times New Roman" w:hAnsi="Times New Roman" w:cs="Times New Roman"/>
          <w:sz w:val="28"/>
          <w:szCs w:val="28"/>
        </w:rPr>
        <w:t xml:space="preserve"> </w:t>
      </w:r>
      <w:r w:rsidR="00F1266A">
        <w:rPr>
          <w:rFonts w:ascii="Times New Roman" w:hAnsi="Times New Roman" w:cs="Times New Roman"/>
          <w:sz w:val="28"/>
          <w:szCs w:val="28"/>
        </w:rPr>
        <w:t xml:space="preserve">in Esslingen statt </w:t>
      </w:r>
      <w:r>
        <w:rPr>
          <w:rFonts w:ascii="Times New Roman" w:hAnsi="Times New Roman" w:cs="Times New Roman"/>
          <w:sz w:val="28"/>
          <w:szCs w:val="28"/>
        </w:rPr>
        <w:t xml:space="preserve">– vor fast 125 Jahren. Seit </w:t>
      </w:r>
      <w:r w:rsidRPr="00CC1B28">
        <w:rPr>
          <w:rFonts w:ascii="Times New Roman" w:hAnsi="Times New Roman" w:cs="Times New Roman"/>
          <w:sz w:val="28"/>
          <w:szCs w:val="28"/>
        </w:rPr>
        <w:t xml:space="preserve">1946 </w:t>
      </w:r>
      <w:r>
        <w:rPr>
          <w:rFonts w:ascii="Times New Roman" w:hAnsi="Times New Roman" w:cs="Times New Roman"/>
          <w:sz w:val="28"/>
          <w:szCs w:val="28"/>
        </w:rPr>
        <w:t xml:space="preserve">kommen die Bläserinnen und </w:t>
      </w:r>
      <w:r w:rsidRPr="00CC1B28">
        <w:rPr>
          <w:rFonts w:ascii="Times New Roman" w:hAnsi="Times New Roman" w:cs="Times New Roman"/>
          <w:sz w:val="28"/>
          <w:szCs w:val="28"/>
        </w:rPr>
        <w:t>Bläser alle zwei Jahre in Ulm.</w:t>
      </w:r>
      <w:r w:rsidR="00A365A5">
        <w:rPr>
          <w:rFonts w:ascii="Times New Roman" w:hAnsi="Times New Roman" w:cs="Times New Roman"/>
          <w:sz w:val="28"/>
          <w:szCs w:val="28"/>
        </w:rPr>
        <w:t xml:space="preserve"> </w:t>
      </w:r>
      <w:r w:rsidRPr="00CC1B28">
        <w:rPr>
          <w:rFonts w:ascii="Times New Roman" w:hAnsi="Times New Roman" w:cs="Times New Roman"/>
          <w:sz w:val="28"/>
          <w:szCs w:val="28"/>
        </w:rPr>
        <w:t xml:space="preserve">Für viele Posaunenchöre ist die Fahrt nach Ulm ein Highlight. </w:t>
      </w:r>
      <w:r w:rsidR="00F1266A">
        <w:rPr>
          <w:rFonts w:ascii="Times New Roman" w:hAnsi="Times New Roman" w:cs="Times New Roman"/>
          <w:sz w:val="28"/>
          <w:szCs w:val="28"/>
        </w:rPr>
        <w:t xml:space="preserve">Denn der Landesposaunentag ist wie ein </w:t>
      </w:r>
      <w:r w:rsidR="00A365A5">
        <w:rPr>
          <w:rFonts w:ascii="Times New Roman" w:hAnsi="Times New Roman" w:cs="Times New Roman"/>
          <w:sz w:val="28"/>
          <w:szCs w:val="28"/>
        </w:rPr>
        <w:t>große</w:t>
      </w:r>
      <w:r w:rsidR="00F1266A">
        <w:rPr>
          <w:rFonts w:ascii="Times New Roman" w:hAnsi="Times New Roman" w:cs="Times New Roman"/>
          <w:sz w:val="28"/>
          <w:szCs w:val="28"/>
        </w:rPr>
        <w:t xml:space="preserve">s </w:t>
      </w:r>
      <w:r w:rsidR="00A365A5">
        <w:rPr>
          <w:rFonts w:ascii="Times New Roman" w:hAnsi="Times New Roman" w:cs="Times New Roman"/>
          <w:sz w:val="28"/>
          <w:szCs w:val="28"/>
        </w:rPr>
        <w:t>Familientreffen</w:t>
      </w:r>
      <w:r w:rsidR="00F1266A">
        <w:rPr>
          <w:rFonts w:ascii="Times New Roman" w:hAnsi="Times New Roman" w:cs="Times New Roman"/>
          <w:sz w:val="28"/>
          <w:szCs w:val="28"/>
        </w:rPr>
        <w:t xml:space="preserve">. </w:t>
      </w:r>
      <w:r w:rsidRPr="00CC1B28">
        <w:rPr>
          <w:rFonts w:ascii="Times New Roman" w:hAnsi="Times New Roman" w:cs="Times New Roman"/>
          <w:sz w:val="28"/>
          <w:szCs w:val="28"/>
        </w:rPr>
        <w:t>Weit über Württemberg hinaus reisen die Bläser</w:t>
      </w:r>
      <w:r w:rsidR="00D869A0">
        <w:rPr>
          <w:rFonts w:ascii="Times New Roman" w:hAnsi="Times New Roman" w:cs="Times New Roman"/>
          <w:sz w:val="28"/>
          <w:szCs w:val="28"/>
        </w:rPr>
        <w:t xml:space="preserve">innen und Bläser </w:t>
      </w:r>
      <w:r w:rsidRPr="00CC1B28">
        <w:rPr>
          <w:rFonts w:ascii="Times New Roman" w:hAnsi="Times New Roman" w:cs="Times New Roman"/>
          <w:sz w:val="28"/>
          <w:szCs w:val="28"/>
        </w:rPr>
        <w:t xml:space="preserve">für ein Wochenende in die Donaustadt. </w:t>
      </w:r>
    </w:p>
    <w:p w14:paraId="44928219" w14:textId="77777777" w:rsidR="00A365A5" w:rsidRDefault="00A365A5" w:rsidP="00CC1B28">
      <w:pPr>
        <w:spacing w:after="0" w:line="360" w:lineRule="auto"/>
        <w:rPr>
          <w:rFonts w:ascii="Times New Roman" w:hAnsi="Times New Roman" w:cs="Times New Roman"/>
          <w:sz w:val="28"/>
          <w:szCs w:val="28"/>
        </w:rPr>
      </w:pPr>
    </w:p>
    <w:p w14:paraId="642F9CCF" w14:textId="119FA1AB" w:rsidR="00D5565A" w:rsidRDefault="00F1266A"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Ich erinnere mich noch gut an meinen </w:t>
      </w:r>
      <w:r w:rsidR="00CC1B28" w:rsidRPr="00CC1B28">
        <w:rPr>
          <w:rFonts w:ascii="Times New Roman" w:hAnsi="Times New Roman" w:cs="Times New Roman"/>
          <w:sz w:val="28"/>
          <w:szCs w:val="28"/>
        </w:rPr>
        <w:t>ersten LaPo</w:t>
      </w:r>
      <w:r w:rsidR="00D5565A">
        <w:rPr>
          <w:rFonts w:ascii="Times New Roman" w:hAnsi="Times New Roman" w:cs="Times New Roman"/>
          <w:sz w:val="28"/>
          <w:szCs w:val="28"/>
        </w:rPr>
        <w:t xml:space="preserve"> als Jungbläser</w:t>
      </w:r>
      <w:r w:rsidR="00A365A5">
        <w:rPr>
          <w:rFonts w:ascii="Times New Roman" w:hAnsi="Times New Roman" w:cs="Times New Roman"/>
          <w:sz w:val="28"/>
          <w:szCs w:val="28"/>
        </w:rPr>
        <w:t xml:space="preserve">. </w:t>
      </w:r>
      <w:r>
        <w:rPr>
          <w:rFonts w:ascii="Times New Roman" w:hAnsi="Times New Roman" w:cs="Times New Roman"/>
          <w:sz w:val="28"/>
          <w:szCs w:val="28"/>
        </w:rPr>
        <w:t xml:space="preserve">Es war </w:t>
      </w:r>
      <w:r w:rsidR="00D5565A">
        <w:rPr>
          <w:rFonts w:ascii="Times New Roman" w:hAnsi="Times New Roman" w:cs="Times New Roman"/>
          <w:sz w:val="28"/>
          <w:szCs w:val="28"/>
        </w:rPr>
        <w:t xml:space="preserve">1974, der </w:t>
      </w:r>
      <w:r>
        <w:rPr>
          <w:rFonts w:ascii="Times New Roman" w:hAnsi="Times New Roman" w:cs="Times New Roman"/>
          <w:sz w:val="28"/>
          <w:szCs w:val="28"/>
        </w:rPr>
        <w:t>25. Landesposaunentag</w:t>
      </w:r>
      <w:r w:rsidR="00D5565A">
        <w:rPr>
          <w:rFonts w:ascii="Times New Roman" w:hAnsi="Times New Roman" w:cs="Times New Roman"/>
          <w:sz w:val="28"/>
          <w:szCs w:val="28"/>
        </w:rPr>
        <w:t xml:space="preserve">. </w:t>
      </w:r>
      <w:r>
        <w:rPr>
          <w:rFonts w:ascii="Times New Roman" w:hAnsi="Times New Roman" w:cs="Times New Roman"/>
          <w:sz w:val="28"/>
          <w:szCs w:val="28"/>
        </w:rPr>
        <w:t xml:space="preserve">Eng saß man im Münster </w:t>
      </w:r>
      <w:r w:rsidR="00D5565A">
        <w:rPr>
          <w:rFonts w:ascii="Times New Roman" w:hAnsi="Times New Roman" w:cs="Times New Roman"/>
          <w:sz w:val="28"/>
          <w:szCs w:val="28"/>
        </w:rPr>
        <w:t xml:space="preserve">auf Bierbänken </w:t>
      </w:r>
      <w:r>
        <w:rPr>
          <w:rFonts w:ascii="Times New Roman" w:hAnsi="Times New Roman" w:cs="Times New Roman"/>
          <w:sz w:val="28"/>
          <w:szCs w:val="28"/>
        </w:rPr>
        <w:t>nebeneinander</w:t>
      </w:r>
      <w:r w:rsidR="00D5565A">
        <w:rPr>
          <w:rFonts w:ascii="Times New Roman" w:hAnsi="Times New Roman" w:cs="Times New Roman"/>
          <w:sz w:val="28"/>
          <w:szCs w:val="28"/>
        </w:rPr>
        <w:t xml:space="preserve"> – junge und alte</w:t>
      </w:r>
      <w:r>
        <w:rPr>
          <w:rFonts w:ascii="Times New Roman" w:hAnsi="Times New Roman" w:cs="Times New Roman"/>
          <w:sz w:val="28"/>
          <w:szCs w:val="28"/>
        </w:rPr>
        <w:t xml:space="preserve">. Der Klang war überwältigend. </w:t>
      </w:r>
      <w:r w:rsidR="00D5565A">
        <w:rPr>
          <w:rFonts w:ascii="Times New Roman" w:hAnsi="Times New Roman" w:cs="Times New Roman"/>
          <w:sz w:val="28"/>
          <w:szCs w:val="28"/>
        </w:rPr>
        <w:t>D</w:t>
      </w:r>
      <w:r w:rsidR="00CC1B28" w:rsidRPr="00CC1B28">
        <w:rPr>
          <w:rFonts w:ascii="Times New Roman" w:hAnsi="Times New Roman" w:cs="Times New Roman"/>
          <w:sz w:val="28"/>
          <w:szCs w:val="28"/>
        </w:rPr>
        <w:t xml:space="preserve">as Bläserfest verbindet </w:t>
      </w:r>
      <w:r w:rsidR="00D5565A">
        <w:rPr>
          <w:rFonts w:ascii="Times New Roman" w:hAnsi="Times New Roman" w:cs="Times New Roman"/>
          <w:sz w:val="28"/>
          <w:szCs w:val="28"/>
        </w:rPr>
        <w:t xml:space="preserve">aber nicht nur </w:t>
      </w:r>
      <w:r w:rsidR="00CC1B28" w:rsidRPr="00CC1B28">
        <w:rPr>
          <w:rFonts w:ascii="Times New Roman" w:hAnsi="Times New Roman" w:cs="Times New Roman"/>
          <w:sz w:val="28"/>
          <w:szCs w:val="28"/>
        </w:rPr>
        <w:t>die Generationen</w:t>
      </w:r>
      <w:r w:rsidR="00D5565A">
        <w:rPr>
          <w:rFonts w:ascii="Times New Roman" w:hAnsi="Times New Roman" w:cs="Times New Roman"/>
          <w:sz w:val="28"/>
          <w:szCs w:val="28"/>
        </w:rPr>
        <w:t xml:space="preserve">, sondern auch </w:t>
      </w:r>
      <w:r w:rsidR="00CC1B28">
        <w:rPr>
          <w:rFonts w:ascii="Times New Roman" w:hAnsi="Times New Roman" w:cs="Times New Roman"/>
          <w:sz w:val="28"/>
          <w:szCs w:val="28"/>
        </w:rPr>
        <w:t>unterschiedliche Musikstile</w:t>
      </w:r>
      <w:r w:rsidR="00CC1B28" w:rsidRPr="00CC1B28">
        <w:rPr>
          <w:rFonts w:ascii="Times New Roman" w:hAnsi="Times New Roman" w:cs="Times New Roman"/>
          <w:sz w:val="28"/>
          <w:szCs w:val="28"/>
        </w:rPr>
        <w:t xml:space="preserve">. </w:t>
      </w:r>
      <w:r w:rsidR="00D5565A">
        <w:rPr>
          <w:rFonts w:ascii="Times New Roman" w:hAnsi="Times New Roman" w:cs="Times New Roman"/>
          <w:sz w:val="28"/>
          <w:szCs w:val="28"/>
        </w:rPr>
        <w:t xml:space="preserve">Es strahlt aus, </w:t>
      </w:r>
      <w:r w:rsidR="00CC1B28">
        <w:rPr>
          <w:rFonts w:ascii="Times New Roman" w:hAnsi="Times New Roman" w:cs="Times New Roman"/>
          <w:sz w:val="28"/>
          <w:szCs w:val="28"/>
        </w:rPr>
        <w:t>auf Menschen</w:t>
      </w:r>
      <w:r w:rsidR="00D5565A">
        <w:rPr>
          <w:rFonts w:ascii="Times New Roman" w:hAnsi="Times New Roman" w:cs="Times New Roman"/>
          <w:sz w:val="28"/>
          <w:szCs w:val="28"/>
        </w:rPr>
        <w:t>,</w:t>
      </w:r>
      <w:r w:rsidR="00CC1B28">
        <w:rPr>
          <w:rFonts w:ascii="Times New Roman" w:hAnsi="Times New Roman" w:cs="Times New Roman"/>
          <w:sz w:val="28"/>
          <w:szCs w:val="28"/>
        </w:rPr>
        <w:t xml:space="preserve"> die </w:t>
      </w:r>
      <w:r w:rsidR="00CC1B28" w:rsidRPr="00CC1B28">
        <w:rPr>
          <w:rFonts w:ascii="Times New Roman" w:hAnsi="Times New Roman" w:cs="Times New Roman"/>
          <w:sz w:val="28"/>
          <w:szCs w:val="28"/>
        </w:rPr>
        <w:t xml:space="preserve">mit der Kirche verbunden sind, </w:t>
      </w:r>
    </w:p>
    <w:p w14:paraId="5ED34F2C" w14:textId="38E27F04" w:rsidR="00CC1B28"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 xml:space="preserve">aber auch </w:t>
      </w:r>
      <w:r>
        <w:rPr>
          <w:rFonts w:ascii="Times New Roman" w:hAnsi="Times New Roman" w:cs="Times New Roman"/>
          <w:sz w:val="28"/>
          <w:szCs w:val="28"/>
        </w:rPr>
        <w:t xml:space="preserve">auf </w:t>
      </w:r>
      <w:r w:rsidRPr="00CC1B28">
        <w:rPr>
          <w:rFonts w:ascii="Times New Roman" w:hAnsi="Times New Roman" w:cs="Times New Roman"/>
          <w:sz w:val="28"/>
          <w:szCs w:val="28"/>
        </w:rPr>
        <w:t xml:space="preserve">jene, die sonst mit unserer evangelischen Kirche wenig anfangen können. </w:t>
      </w:r>
    </w:p>
    <w:p w14:paraId="3EC7D014" w14:textId="77777777" w:rsidR="00CC1B28" w:rsidRDefault="00CC1B28" w:rsidP="00CC1B28">
      <w:pPr>
        <w:spacing w:after="0" w:line="360" w:lineRule="auto"/>
        <w:rPr>
          <w:rFonts w:ascii="Times New Roman" w:hAnsi="Times New Roman" w:cs="Times New Roman"/>
          <w:sz w:val="28"/>
          <w:szCs w:val="28"/>
        </w:rPr>
      </w:pPr>
    </w:p>
    <w:p w14:paraId="32157AB3" w14:textId="018E420D" w:rsidR="00CC1B28" w:rsidRPr="00CC1B28" w:rsidRDefault="00B45FB6"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Die Posaunenchöre und mit ihnen das ejw sind ein </w:t>
      </w:r>
      <w:r w:rsidR="00D5565A">
        <w:rPr>
          <w:rFonts w:ascii="Times New Roman" w:hAnsi="Times New Roman" w:cs="Times New Roman"/>
          <w:sz w:val="28"/>
          <w:szCs w:val="28"/>
        </w:rPr>
        <w:t xml:space="preserve">echtes </w:t>
      </w:r>
      <w:r>
        <w:rPr>
          <w:rFonts w:ascii="Times New Roman" w:hAnsi="Times New Roman" w:cs="Times New Roman"/>
          <w:sz w:val="28"/>
          <w:szCs w:val="28"/>
        </w:rPr>
        <w:t xml:space="preserve">Aushängeschild unserer Landeskirche. Nicht nur an diesem Wochenende in Ulm – sondern auch </w:t>
      </w:r>
      <w:r>
        <w:rPr>
          <w:rFonts w:ascii="Times New Roman" w:hAnsi="Times New Roman" w:cs="Times New Roman"/>
          <w:sz w:val="28"/>
          <w:szCs w:val="28"/>
        </w:rPr>
        <w:lastRenderedPageBreak/>
        <w:t xml:space="preserve">bei den vielen Gottesdiensten </w:t>
      </w:r>
      <w:r w:rsidR="00D5565A">
        <w:rPr>
          <w:rFonts w:ascii="Times New Roman" w:hAnsi="Times New Roman" w:cs="Times New Roman"/>
          <w:sz w:val="28"/>
          <w:szCs w:val="28"/>
        </w:rPr>
        <w:t xml:space="preserve">und jetzt im Sommer ganz besonders bei den Gottesdiensten </w:t>
      </w:r>
      <w:r>
        <w:rPr>
          <w:rFonts w:ascii="Times New Roman" w:hAnsi="Times New Roman" w:cs="Times New Roman"/>
          <w:sz w:val="28"/>
          <w:szCs w:val="28"/>
        </w:rPr>
        <w:t>im Grünen</w:t>
      </w:r>
      <w:r w:rsidR="00D5565A">
        <w:rPr>
          <w:rFonts w:ascii="Times New Roman" w:hAnsi="Times New Roman" w:cs="Times New Roman"/>
          <w:sz w:val="28"/>
          <w:szCs w:val="28"/>
        </w:rPr>
        <w:t xml:space="preserve">. Posaunenchöre – </w:t>
      </w:r>
      <w:r w:rsidR="00A365A5">
        <w:rPr>
          <w:rFonts w:ascii="Times New Roman" w:hAnsi="Times New Roman" w:cs="Times New Roman"/>
          <w:sz w:val="28"/>
          <w:szCs w:val="28"/>
        </w:rPr>
        <w:t xml:space="preserve">typisch </w:t>
      </w:r>
      <w:r w:rsidR="00CC1B28" w:rsidRPr="00CC1B28">
        <w:rPr>
          <w:rFonts w:ascii="Times New Roman" w:hAnsi="Times New Roman" w:cs="Times New Roman"/>
          <w:sz w:val="28"/>
          <w:szCs w:val="28"/>
        </w:rPr>
        <w:t xml:space="preserve">evangelisch. </w:t>
      </w:r>
      <w:r w:rsidR="00D5565A">
        <w:rPr>
          <w:rFonts w:ascii="Times New Roman" w:hAnsi="Times New Roman" w:cs="Times New Roman"/>
          <w:sz w:val="28"/>
          <w:szCs w:val="28"/>
        </w:rPr>
        <w:t xml:space="preserve">Deshalb, vielen Dank, liebe Bläserinnen und Bläser für Euren Einsatz und </w:t>
      </w:r>
      <w:r>
        <w:rPr>
          <w:rFonts w:ascii="Times New Roman" w:hAnsi="Times New Roman" w:cs="Times New Roman"/>
          <w:sz w:val="28"/>
          <w:szCs w:val="28"/>
        </w:rPr>
        <w:t>„</w:t>
      </w:r>
      <w:r w:rsidR="00CC1B28" w:rsidRPr="00CC1B28">
        <w:rPr>
          <w:rFonts w:ascii="Times New Roman" w:hAnsi="Times New Roman" w:cs="Times New Roman"/>
          <w:sz w:val="28"/>
          <w:szCs w:val="28"/>
        </w:rPr>
        <w:t>Alles Gute</w:t>
      </w:r>
      <w:r>
        <w:rPr>
          <w:rFonts w:ascii="Times New Roman" w:hAnsi="Times New Roman" w:cs="Times New Roman"/>
          <w:sz w:val="28"/>
          <w:szCs w:val="28"/>
        </w:rPr>
        <w:t>“</w:t>
      </w:r>
      <w:r w:rsidR="00CC1B28" w:rsidRPr="00CC1B28">
        <w:rPr>
          <w:rFonts w:ascii="Times New Roman" w:hAnsi="Times New Roman" w:cs="Times New Roman"/>
          <w:sz w:val="28"/>
          <w:szCs w:val="28"/>
        </w:rPr>
        <w:t xml:space="preserve">, lieber Landesposaunentag! </w:t>
      </w:r>
    </w:p>
    <w:p w14:paraId="0C8A25D7" w14:textId="77777777" w:rsidR="00A365A5" w:rsidRDefault="00A365A5" w:rsidP="00CC1B28">
      <w:pPr>
        <w:spacing w:after="0" w:line="360" w:lineRule="auto"/>
        <w:rPr>
          <w:rFonts w:ascii="Times New Roman" w:hAnsi="Times New Roman" w:cs="Times New Roman"/>
          <w:sz w:val="28"/>
          <w:szCs w:val="28"/>
        </w:rPr>
      </w:pPr>
    </w:p>
    <w:p w14:paraId="0E4B10A1" w14:textId="42D627F5" w:rsidR="00CC1B28" w:rsidRPr="00CC1B28" w:rsidRDefault="00A365A5"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We</w:t>
      </w:r>
      <w:r w:rsidR="00D5565A">
        <w:rPr>
          <w:rFonts w:ascii="Times New Roman" w:hAnsi="Times New Roman" w:cs="Times New Roman"/>
          <w:sz w:val="28"/>
          <w:szCs w:val="28"/>
        </w:rPr>
        <w:t xml:space="preserve">r </w:t>
      </w:r>
      <w:r>
        <w:rPr>
          <w:rFonts w:ascii="Times New Roman" w:hAnsi="Times New Roman" w:cs="Times New Roman"/>
          <w:sz w:val="28"/>
          <w:szCs w:val="28"/>
        </w:rPr>
        <w:t>einem Jubilar „</w:t>
      </w:r>
      <w:r w:rsidR="00D5565A">
        <w:rPr>
          <w:rFonts w:ascii="Times New Roman" w:hAnsi="Times New Roman" w:cs="Times New Roman"/>
          <w:sz w:val="28"/>
          <w:szCs w:val="28"/>
        </w:rPr>
        <w:t>a</w:t>
      </w:r>
      <w:r>
        <w:rPr>
          <w:rFonts w:ascii="Times New Roman" w:hAnsi="Times New Roman" w:cs="Times New Roman"/>
          <w:sz w:val="28"/>
          <w:szCs w:val="28"/>
        </w:rPr>
        <w:t>lles Gute“ wünscht, hat man auch die Zukunft im Blick. We</w:t>
      </w:r>
      <w:r w:rsidR="00D5565A">
        <w:rPr>
          <w:rFonts w:ascii="Times New Roman" w:hAnsi="Times New Roman" w:cs="Times New Roman"/>
          <w:sz w:val="28"/>
          <w:szCs w:val="28"/>
        </w:rPr>
        <w:t xml:space="preserve">r </w:t>
      </w:r>
      <w:r>
        <w:rPr>
          <w:rFonts w:ascii="Times New Roman" w:hAnsi="Times New Roman" w:cs="Times New Roman"/>
          <w:sz w:val="28"/>
          <w:szCs w:val="28"/>
        </w:rPr>
        <w:t>dem Lapo eine gute Zukunft wünsch</w:t>
      </w:r>
      <w:r w:rsidR="00D5565A">
        <w:rPr>
          <w:rFonts w:ascii="Times New Roman" w:hAnsi="Times New Roman" w:cs="Times New Roman"/>
          <w:sz w:val="28"/>
          <w:szCs w:val="28"/>
        </w:rPr>
        <w:t>t,</w:t>
      </w:r>
      <w:r>
        <w:rPr>
          <w:rFonts w:ascii="Times New Roman" w:hAnsi="Times New Roman" w:cs="Times New Roman"/>
          <w:sz w:val="28"/>
          <w:szCs w:val="28"/>
        </w:rPr>
        <w:t xml:space="preserve"> </w:t>
      </w:r>
      <w:r w:rsidR="00B45FB6">
        <w:rPr>
          <w:rFonts w:ascii="Times New Roman" w:hAnsi="Times New Roman" w:cs="Times New Roman"/>
          <w:sz w:val="28"/>
          <w:szCs w:val="28"/>
        </w:rPr>
        <w:t xml:space="preserve">tut </w:t>
      </w:r>
      <w:r w:rsidR="00D5565A">
        <w:rPr>
          <w:rFonts w:ascii="Times New Roman" w:hAnsi="Times New Roman" w:cs="Times New Roman"/>
          <w:sz w:val="28"/>
          <w:szCs w:val="28"/>
        </w:rPr>
        <w:t xml:space="preserve">gut daran, sich zu erinnern, </w:t>
      </w:r>
      <w:r w:rsidR="00CC1B28" w:rsidRPr="00CC1B28">
        <w:rPr>
          <w:rFonts w:ascii="Times New Roman" w:hAnsi="Times New Roman" w:cs="Times New Roman"/>
          <w:sz w:val="28"/>
          <w:szCs w:val="28"/>
        </w:rPr>
        <w:t xml:space="preserve">auf welchem Fundament der Landesposaunentag steht. </w:t>
      </w:r>
      <w:r w:rsidR="00B45FB6">
        <w:rPr>
          <w:rFonts w:ascii="Times New Roman" w:hAnsi="Times New Roman" w:cs="Times New Roman"/>
          <w:sz w:val="28"/>
          <w:szCs w:val="28"/>
        </w:rPr>
        <w:t xml:space="preserve">Deshalb hören wir </w:t>
      </w:r>
      <w:r w:rsidR="00CC1B28" w:rsidRPr="00CC1B28">
        <w:rPr>
          <w:rFonts w:ascii="Times New Roman" w:hAnsi="Times New Roman" w:cs="Times New Roman"/>
          <w:sz w:val="28"/>
          <w:szCs w:val="28"/>
        </w:rPr>
        <w:t>auf Gottes Wort</w:t>
      </w:r>
      <w:r w:rsidR="00B45FB6">
        <w:rPr>
          <w:rFonts w:ascii="Times New Roman" w:hAnsi="Times New Roman" w:cs="Times New Roman"/>
          <w:sz w:val="28"/>
          <w:szCs w:val="28"/>
        </w:rPr>
        <w:t xml:space="preserve">. </w:t>
      </w:r>
      <w:r>
        <w:rPr>
          <w:rFonts w:ascii="Times New Roman" w:hAnsi="Times New Roman" w:cs="Times New Roman"/>
          <w:sz w:val="28"/>
          <w:szCs w:val="28"/>
        </w:rPr>
        <w:t xml:space="preserve">Es ist die </w:t>
      </w:r>
      <w:r w:rsidR="00CC1B28" w:rsidRPr="00CC1B28">
        <w:rPr>
          <w:rFonts w:ascii="Times New Roman" w:hAnsi="Times New Roman" w:cs="Times New Roman"/>
          <w:sz w:val="28"/>
          <w:szCs w:val="28"/>
        </w:rPr>
        <w:t xml:space="preserve">Jahreslosung für </w:t>
      </w:r>
      <w:r w:rsidR="00B45FB6">
        <w:rPr>
          <w:rFonts w:ascii="Times New Roman" w:hAnsi="Times New Roman" w:cs="Times New Roman"/>
          <w:sz w:val="28"/>
          <w:szCs w:val="28"/>
        </w:rPr>
        <w:t xml:space="preserve">unser Jahr </w:t>
      </w:r>
      <w:r w:rsidR="00CC1B28" w:rsidRPr="00CC1B28">
        <w:rPr>
          <w:rFonts w:ascii="Times New Roman" w:hAnsi="Times New Roman" w:cs="Times New Roman"/>
          <w:sz w:val="28"/>
          <w:szCs w:val="28"/>
        </w:rPr>
        <w:t>2025</w:t>
      </w:r>
      <w:r w:rsidR="00B45FB6">
        <w:rPr>
          <w:rFonts w:ascii="Times New Roman" w:hAnsi="Times New Roman" w:cs="Times New Roman"/>
          <w:sz w:val="28"/>
          <w:szCs w:val="28"/>
        </w:rPr>
        <w:t>. Sie stammt aus dem 1. B</w:t>
      </w:r>
      <w:r w:rsidR="00CC1B28" w:rsidRPr="00CC1B28">
        <w:rPr>
          <w:rFonts w:ascii="Times New Roman" w:hAnsi="Times New Roman" w:cs="Times New Roman"/>
          <w:sz w:val="28"/>
          <w:szCs w:val="28"/>
        </w:rPr>
        <w:t>rief des Apostel</w:t>
      </w:r>
      <w:r w:rsidR="00B45FB6">
        <w:rPr>
          <w:rFonts w:ascii="Times New Roman" w:hAnsi="Times New Roman" w:cs="Times New Roman"/>
          <w:sz w:val="28"/>
          <w:szCs w:val="28"/>
        </w:rPr>
        <w:t xml:space="preserve"> Paulus</w:t>
      </w:r>
      <w:r w:rsidR="00CC1B28" w:rsidRPr="00CC1B28">
        <w:rPr>
          <w:rFonts w:ascii="Times New Roman" w:hAnsi="Times New Roman" w:cs="Times New Roman"/>
          <w:sz w:val="28"/>
          <w:szCs w:val="28"/>
        </w:rPr>
        <w:t xml:space="preserve"> </w:t>
      </w:r>
      <w:r w:rsidR="00B45FB6">
        <w:rPr>
          <w:rFonts w:ascii="Times New Roman" w:hAnsi="Times New Roman" w:cs="Times New Roman"/>
          <w:sz w:val="28"/>
          <w:szCs w:val="28"/>
        </w:rPr>
        <w:t xml:space="preserve">an die Gemeinde in Thessaloniki. Die meisten werden sie im </w:t>
      </w:r>
      <w:r>
        <w:rPr>
          <w:rFonts w:ascii="Times New Roman" w:hAnsi="Times New Roman" w:cs="Times New Roman"/>
          <w:sz w:val="28"/>
          <w:szCs w:val="28"/>
        </w:rPr>
        <w:t>Oh</w:t>
      </w:r>
      <w:r w:rsidR="00B45FB6">
        <w:rPr>
          <w:rFonts w:ascii="Times New Roman" w:hAnsi="Times New Roman" w:cs="Times New Roman"/>
          <w:sz w:val="28"/>
          <w:szCs w:val="28"/>
        </w:rPr>
        <w:t xml:space="preserve">r haben. </w:t>
      </w:r>
      <w:r w:rsidR="00CC1B28" w:rsidRPr="00CC1B28">
        <w:rPr>
          <w:rFonts w:ascii="Times New Roman" w:hAnsi="Times New Roman" w:cs="Times New Roman"/>
          <w:sz w:val="28"/>
          <w:szCs w:val="28"/>
        </w:rPr>
        <w:t xml:space="preserve">Sie lautet: </w:t>
      </w:r>
      <w:r w:rsidR="00CC1B28" w:rsidRPr="00CC1B28">
        <w:rPr>
          <w:rFonts w:ascii="Times New Roman" w:hAnsi="Times New Roman" w:cs="Times New Roman"/>
          <w:b/>
          <w:bCs/>
          <w:i/>
          <w:iCs/>
          <w:sz w:val="28"/>
          <w:szCs w:val="28"/>
        </w:rPr>
        <w:t xml:space="preserve">Prüfet alles und das Gute behaltet. </w:t>
      </w:r>
      <w:r w:rsidR="00CC1B28" w:rsidRPr="00D5565A">
        <w:rPr>
          <w:rFonts w:ascii="Times New Roman" w:hAnsi="Times New Roman" w:cs="Times New Roman"/>
          <w:sz w:val="28"/>
          <w:szCs w:val="28"/>
        </w:rPr>
        <w:t>(</w:t>
      </w:r>
      <w:r w:rsidR="00CC1B28" w:rsidRPr="00CC1B28">
        <w:rPr>
          <w:rFonts w:ascii="Times New Roman" w:hAnsi="Times New Roman" w:cs="Times New Roman"/>
          <w:sz w:val="28"/>
          <w:szCs w:val="28"/>
        </w:rPr>
        <w:t>1</w:t>
      </w:r>
      <w:r w:rsidR="00D5565A">
        <w:rPr>
          <w:rFonts w:ascii="Times New Roman" w:hAnsi="Times New Roman" w:cs="Times New Roman"/>
          <w:sz w:val="28"/>
          <w:szCs w:val="28"/>
        </w:rPr>
        <w:t xml:space="preserve">. </w:t>
      </w:r>
      <w:r w:rsidR="00CC1B28" w:rsidRPr="00CC1B28">
        <w:rPr>
          <w:rFonts w:ascii="Times New Roman" w:hAnsi="Times New Roman" w:cs="Times New Roman"/>
          <w:sz w:val="28"/>
          <w:szCs w:val="28"/>
        </w:rPr>
        <w:t xml:space="preserve">Thess 5,21) </w:t>
      </w:r>
    </w:p>
    <w:p w14:paraId="70C99E6B" w14:textId="77777777" w:rsidR="00CC1B28" w:rsidRPr="00CC1B28" w:rsidRDefault="00CC1B28" w:rsidP="00CC1B28">
      <w:pPr>
        <w:spacing w:after="0" w:line="360" w:lineRule="auto"/>
        <w:rPr>
          <w:rFonts w:ascii="Times New Roman" w:hAnsi="Times New Roman" w:cs="Times New Roman"/>
          <w:sz w:val="28"/>
          <w:szCs w:val="28"/>
        </w:rPr>
      </w:pPr>
    </w:p>
    <w:p w14:paraId="38F2418B" w14:textId="679ACCB5" w:rsidR="00531738" w:rsidRDefault="00D5565A"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Dieses </w:t>
      </w:r>
      <w:r w:rsidR="00531738">
        <w:rPr>
          <w:rFonts w:ascii="Times New Roman" w:hAnsi="Times New Roman" w:cs="Times New Roman"/>
          <w:sz w:val="28"/>
          <w:szCs w:val="28"/>
        </w:rPr>
        <w:t xml:space="preserve">Wort </w:t>
      </w:r>
      <w:r>
        <w:rPr>
          <w:rFonts w:ascii="Times New Roman" w:hAnsi="Times New Roman" w:cs="Times New Roman"/>
          <w:sz w:val="28"/>
          <w:szCs w:val="28"/>
        </w:rPr>
        <w:t xml:space="preserve">leuchtet </w:t>
      </w:r>
      <w:r w:rsidR="00531738">
        <w:rPr>
          <w:rFonts w:ascii="Times New Roman" w:hAnsi="Times New Roman" w:cs="Times New Roman"/>
          <w:sz w:val="28"/>
          <w:szCs w:val="28"/>
        </w:rPr>
        <w:t>unmittelbar ein</w:t>
      </w:r>
      <w:r>
        <w:rPr>
          <w:rFonts w:ascii="Times New Roman" w:hAnsi="Times New Roman" w:cs="Times New Roman"/>
          <w:sz w:val="28"/>
          <w:szCs w:val="28"/>
        </w:rPr>
        <w:t xml:space="preserve">. </w:t>
      </w:r>
      <w:r w:rsidR="00531738">
        <w:rPr>
          <w:rFonts w:ascii="Times New Roman" w:hAnsi="Times New Roman" w:cs="Times New Roman"/>
          <w:sz w:val="28"/>
          <w:szCs w:val="28"/>
        </w:rPr>
        <w:t xml:space="preserve">Es könnte auch in einem der zahlreichen Lebensratgebern stehen. Es steht aber in der Bibel. Um es recht zu verstehen, </w:t>
      </w:r>
      <w:r>
        <w:rPr>
          <w:rFonts w:ascii="Times New Roman" w:hAnsi="Times New Roman" w:cs="Times New Roman"/>
          <w:sz w:val="28"/>
          <w:szCs w:val="28"/>
        </w:rPr>
        <w:t xml:space="preserve">müssen wir aber seinen </w:t>
      </w:r>
      <w:r w:rsidR="00CC1B28" w:rsidRPr="00CC1B28">
        <w:rPr>
          <w:rFonts w:ascii="Times New Roman" w:hAnsi="Times New Roman" w:cs="Times New Roman"/>
          <w:sz w:val="28"/>
          <w:szCs w:val="28"/>
        </w:rPr>
        <w:t xml:space="preserve">Zusammenhang </w:t>
      </w:r>
      <w:r>
        <w:rPr>
          <w:rFonts w:ascii="Times New Roman" w:hAnsi="Times New Roman" w:cs="Times New Roman"/>
          <w:sz w:val="28"/>
          <w:szCs w:val="28"/>
        </w:rPr>
        <w:t xml:space="preserve">kennen. </w:t>
      </w:r>
      <w:r w:rsidR="00531738">
        <w:rPr>
          <w:rFonts w:ascii="Times New Roman" w:hAnsi="Times New Roman" w:cs="Times New Roman"/>
          <w:sz w:val="28"/>
          <w:szCs w:val="28"/>
        </w:rPr>
        <w:t>Denn nur so wird de</w:t>
      </w:r>
      <w:r w:rsidR="00CC1B28" w:rsidRPr="00CC1B28">
        <w:rPr>
          <w:rFonts w:ascii="Times New Roman" w:hAnsi="Times New Roman" w:cs="Times New Roman"/>
          <w:sz w:val="28"/>
          <w:szCs w:val="28"/>
        </w:rPr>
        <w:t xml:space="preserve">utlich, was geprüft werden soll und worin das Gute besteht. </w:t>
      </w:r>
    </w:p>
    <w:p w14:paraId="0184E026" w14:textId="77777777" w:rsidR="00531738" w:rsidRDefault="00531738" w:rsidP="00CC1B28">
      <w:pPr>
        <w:spacing w:after="0" w:line="360" w:lineRule="auto"/>
        <w:rPr>
          <w:rFonts w:ascii="Times New Roman" w:hAnsi="Times New Roman" w:cs="Times New Roman"/>
          <w:sz w:val="28"/>
          <w:szCs w:val="28"/>
        </w:rPr>
      </w:pPr>
    </w:p>
    <w:p w14:paraId="77E4EDB4" w14:textId="28787417" w:rsidR="00A365A5" w:rsidRDefault="00531738"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Im Zentrum seine</w:t>
      </w:r>
      <w:r w:rsidR="00350AB6">
        <w:rPr>
          <w:rFonts w:ascii="Times New Roman" w:hAnsi="Times New Roman" w:cs="Times New Roman"/>
          <w:sz w:val="28"/>
          <w:szCs w:val="28"/>
        </w:rPr>
        <w:t>s</w:t>
      </w:r>
      <w:r>
        <w:rPr>
          <w:rFonts w:ascii="Times New Roman" w:hAnsi="Times New Roman" w:cs="Times New Roman"/>
          <w:sz w:val="28"/>
          <w:szCs w:val="28"/>
        </w:rPr>
        <w:t xml:space="preserve"> Briefes an die Christinnen und Christen in </w:t>
      </w:r>
      <w:r w:rsidR="00CC1B28" w:rsidRPr="00CC1B28">
        <w:rPr>
          <w:rFonts w:ascii="Times New Roman" w:hAnsi="Times New Roman" w:cs="Times New Roman"/>
          <w:sz w:val="28"/>
          <w:szCs w:val="28"/>
        </w:rPr>
        <w:t>Thessaloni</w:t>
      </w:r>
      <w:r>
        <w:rPr>
          <w:rFonts w:ascii="Times New Roman" w:hAnsi="Times New Roman" w:cs="Times New Roman"/>
          <w:sz w:val="28"/>
          <w:szCs w:val="28"/>
        </w:rPr>
        <w:t>ki</w:t>
      </w:r>
      <w:r w:rsidR="00CC1B28" w:rsidRPr="00CC1B28">
        <w:rPr>
          <w:rFonts w:ascii="Times New Roman" w:hAnsi="Times New Roman" w:cs="Times New Roman"/>
          <w:sz w:val="28"/>
          <w:szCs w:val="28"/>
        </w:rPr>
        <w:t xml:space="preserve"> steht </w:t>
      </w:r>
      <w:r w:rsidR="00D5565A">
        <w:rPr>
          <w:rFonts w:ascii="Times New Roman" w:hAnsi="Times New Roman" w:cs="Times New Roman"/>
          <w:sz w:val="28"/>
          <w:szCs w:val="28"/>
        </w:rPr>
        <w:t xml:space="preserve">für Paulus </w:t>
      </w:r>
      <w:r w:rsidR="00CC1B28" w:rsidRPr="00CC1B28">
        <w:rPr>
          <w:rFonts w:ascii="Times New Roman" w:hAnsi="Times New Roman" w:cs="Times New Roman"/>
          <w:sz w:val="28"/>
          <w:szCs w:val="28"/>
        </w:rPr>
        <w:t xml:space="preserve">die Frage nach der Auferstehung. Wann wird die Zeit kommen, wo das Sterben und der Tod ein Ende hat? Wann ist der Tag, wo wir unsere Verstorbenen wiedersehen? </w:t>
      </w:r>
    </w:p>
    <w:p w14:paraId="5D50E5D4" w14:textId="77777777" w:rsidR="00A365A5" w:rsidRDefault="00A365A5" w:rsidP="00CC1B28">
      <w:pPr>
        <w:spacing w:after="0" w:line="360" w:lineRule="auto"/>
        <w:rPr>
          <w:rFonts w:ascii="Times New Roman" w:hAnsi="Times New Roman" w:cs="Times New Roman"/>
          <w:sz w:val="28"/>
          <w:szCs w:val="28"/>
        </w:rPr>
      </w:pPr>
    </w:p>
    <w:p w14:paraId="7BE9092F" w14:textId="77777777" w:rsidR="00D5565A"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Die ersten christlichen Gemeinden</w:t>
      </w:r>
      <w:r w:rsidR="00531738">
        <w:rPr>
          <w:rFonts w:ascii="Times New Roman" w:hAnsi="Times New Roman" w:cs="Times New Roman"/>
          <w:sz w:val="28"/>
          <w:szCs w:val="28"/>
        </w:rPr>
        <w:t xml:space="preserve"> rechneten </w:t>
      </w:r>
      <w:r w:rsidR="00A365A5">
        <w:rPr>
          <w:rFonts w:ascii="Times New Roman" w:hAnsi="Times New Roman" w:cs="Times New Roman"/>
          <w:sz w:val="28"/>
          <w:szCs w:val="28"/>
        </w:rPr>
        <w:t xml:space="preserve">fest </w:t>
      </w:r>
      <w:r w:rsidR="00531738">
        <w:rPr>
          <w:rFonts w:ascii="Times New Roman" w:hAnsi="Times New Roman" w:cs="Times New Roman"/>
          <w:sz w:val="28"/>
          <w:szCs w:val="28"/>
        </w:rPr>
        <w:t xml:space="preserve">damit, dass sie die Wiederkunft Christi </w:t>
      </w:r>
      <w:r w:rsidR="00D5565A">
        <w:rPr>
          <w:rFonts w:ascii="Times New Roman" w:hAnsi="Times New Roman" w:cs="Times New Roman"/>
          <w:sz w:val="28"/>
          <w:szCs w:val="28"/>
        </w:rPr>
        <w:t xml:space="preserve">noch </w:t>
      </w:r>
      <w:r w:rsidR="00531738">
        <w:rPr>
          <w:rFonts w:ascii="Times New Roman" w:hAnsi="Times New Roman" w:cs="Times New Roman"/>
          <w:sz w:val="28"/>
          <w:szCs w:val="28"/>
        </w:rPr>
        <w:t xml:space="preserve">erleben würden. </w:t>
      </w:r>
      <w:r w:rsidR="00D5565A">
        <w:rPr>
          <w:rFonts w:ascii="Times New Roman" w:hAnsi="Times New Roman" w:cs="Times New Roman"/>
          <w:sz w:val="28"/>
          <w:szCs w:val="28"/>
        </w:rPr>
        <w:t xml:space="preserve">Diese </w:t>
      </w:r>
      <w:r w:rsidR="00531738">
        <w:rPr>
          <w:rFonts w:ascii="Times New Roman" w:hAnsi="Times New Roman" w:cs="Times New Roman"/>
          <w:sz w:val="28"/>
          <w:szCs w:val="28"/>
        </w:rPr>
        <w:t xml:space="preserve">Erwartung </w:t>
      </w:r>
      <w:r w:rsidR="00D5565A">
        <w:rPr>
          <w:rFonts w:ascii="Times New Roman" w:hAnsi="Times New Roman" w:cs="Times New Roman"/>
          <w:sz w:val="28"/>
          <w:szCs w:val="28"/>
        </w:rPr>
        <w:t xml:space="preserve">prägte ihren Alltag.  </w:t>
      </w:r>
      <w:r w:rsidR="00531738">
        <w:rPr>
          <w:rFonts w:ascii="Times New Roman" w:hAnsi="Times New Roman" w:cs="Times New Roman"/>
          <w:sz w:val="28"/>
          <w:szCs w:val="28"/>
        </w:rPr>
        <w:t xml:space="preserve">Sie </w:t>
      </w:r>
      <w:r w:rsidRPr="00CC1B28">
        <w:rPr>
          <w:rFonts w:ascii="Times New Roman" w:hAnsi="Times New Roman" w:cs="Times New Roman"/>
          <w:sz w:val="28"/>
          <w:szCs w:val="28"/>
        </w:rPr>
        <w:t>kümmerten sich um die Hilfsbedürftigen, feierten Gottesdienst</w:t>
      </w:r>
      <w:r w:rsidR="00D5565A">
        <w:rPr>
          <w:rFonts w:ascii="Times New Roman" w:hAnsi="Times New Roman" w:cs="Times New Roman"/>
          <w:sz w:val="28"/>
          <w:szCs w:val="28"/>
        </w:rPr>
        <w:t xml:space="preserve">e </w:t>
      </w:r>
      <w:r w:rsidRPr="00CC1B28">
        <w:rPr>
          <w:rFonts w:ascii="Times New Roman" w:hAnsi="Times New Roman" w:cs="Times New Roman"/>
          <w:sz w:val="28"/>
          <w:szCs w:val="28"/>
        </w:rPr>
        <w:t xml:space="preserve">und versuchten </w:t>
      </w:r>
      <w:r w:rsidR="00531738">
        <w:rPr>
          <w:rFonts w:ascii="Times New Roman" w:hAnsi="Times New Roman" w:cs="Times New Roman"/>
          <w:sz w:val="28"/>
          <w:szCs w:val="28"/>
        </w:rPr>
        <w:t xml:space="preserve">so zu leben, wie es dem Geiste Jesu Christi entspricht. </w:t>
      </w:r>
    </w:p>
    <w:p w14:paraId="75A1BC81" w14:textId="77777777" w:rsidR="00D5565A" w:rsidRDefault="00D5565A" w:rsidP="00CC1B28">
      <w:pPr>
        <w:spacing w:after="0" w:line="360" w:lineRule="auto"/>
        <w:rPr>
          <w:rFonts w:ascii="Times New Roman" w:hAnsi="Times New Roman" w:cs="Times New Roman"/>
          <w:sz w:val="28"/>
          <w:szCs w:val="28"/>
        </w:rPr>
      </w:pPr>
    </w:p>
    <w:p w14:paraId="56BC386C" w14:textId="6FA50FBE" w:rsidR="00CC1B28" w:rsidRPr="00DB771B" w:rsidRDefault="00531738" w:rsidP="00CC1B28">
      <w:pPr>
        <w:spacing w:after="0" w:line="360" w:lineRule="auto"/>
        <w:rPr>
          <w:rFonts w:ascii="Times New Roman" w:hAnsi="Times New Roman" w:cs="Times New Roman"/>
          <w:i/>
          <w:iCs/>
          <w:sz w:val="28"/>
          <w:szCs w:val="28"/>
        </w:rPr>
      </w:pPr>
      <w:r>
        <w:rPr>
          <w:rFonts w:ascii="Times New Roman" w:hAnsi="Times New Roman" w:cs="Times New Roman"/>
          <w:sz w:val="28"/>
          <w:szCs w:val="28"/>
        </w:rPr>
        <w:t>A</w:t>
      </w:r>
      <w:r w:rsidR="00CC1B28" w:rsidRPr="00CC1B28">
        <w:rPr>
          <w:rFonts w:ascii="Times New Roman" w:hAnsi="Times New Roman" w:cs="Times New Roman"/>
          <w:sz w:val="28"/>
          <w:szCs w:val="28"/>
        </w:rPr>
        <w:t xml:space="preserve">m Ende seines Briefs zählt Paulus </w:t>
      </w:r>
      <w:r w:rsidR="00DB771B">
        <w:rPr>
          <w:rFonts w:ascii="Times New Roman" w:hAnsi="Times New Roman" w:cs="Times New Roman"/>
          <w:sz w:val="28"/>
          <w:szCs w:val="28"/>
        </w:rPr>
        <w:t>die Haltungen, die dem Geiste Christi entsprechen</w:t>
      </w:r>
      <w:r w:rsidR="00CC1B28" w:rsidRPr="00CC1B28">
        <w:rPr>
          <w:rFonts w:ascii="Times New Roman" w:hAnsi="Times New Roman" w:cs="Times New Roman"/>
          <w:sz w:val="28"/>
          <w:szCs w:val="28"/>
        </w:rPr>
        <w:t xml:space="preserve">: </w:t>
      </w:r>
      <w:r>
        <w:rPr>
          <w:rFonts w:ascii="Times New Roman" w:hAnsi="Times New Roman" w:cs="Times New Roman"/>
          <w:sz w:val="28"/>
          <w:szCs w:val="28"/>
        </w:rPr>
        <w:t>„</w:t>
      </w:r>
      <w:r w:rsidR="00CC1B28" w:rsidRPr="00CC1B28">
        <w:rPr>
          <w:rFonts w:ascii="Times New Roman" w:hAnsi="Times New Roman" w:cs="Times New Roman"/>
          <w:i/>
          <w:iCs/>
          <w:sz w:val="28"/>
          <w:szCs w:val="28"/>
        </w:rPr>
        <w:t>Haltet Frieden miteinander</w:t>
      </w:r>
      <w:r w:rsidRPr="00531738">
        <w:rPr>
          <w:rFonts w:ascii="Times New Roman" w:hAnsi="Times New Roman" w:cs="Times New Roman"/>
          <w:i/>
          <w:iCs/>
          <w:sz w:val="28"/>
          <w:szCs w:val="28"/>
        </w:rPr>
        <w:t>.</w:t>
      </w:r>
      <w:r w:rsidR="00CC1B28" w:rsidRPr="00CC1B28">
        <w:rPr>
          <w:rFonts w:ascii="Times New Roman" w:hAnsi="Times New Roman" w:cs="Times New Roman"/>
          <w:i/>
          <w:iCs/>
          <w:sz w:val="28"/>
          <w:szCs w:val="28"/>
        </w:rPr>
        <w:t xml:space="preserve"> </w:t>
      </w:r>
      <w:r w:rsidRPr="00531738">
        <w:rPr>
          <w:rFonts w:ascii="Times New Roman" w:hAnsi="Times New Roman" w:cs="Times New Roman"/>
          <w:i/>
          <w:iCs/>
          <w:sz w:val="28"/>
          <w:szCs w:val="28"/>
        </w:rPr>
        <w:t>B</w:t>
      </w:r>
      <w:r w:rsidR="00CC1B28" w:rsidRPr="00CC1B28">
        <w:rPr>
          <w:rFonts w:ascii="Times New Roman" w:hAnsi="Times New Roman" w:cs="Times New Roman"/>
          <w:i/>
          <w:iCs/>
          <w:sz w:val="28"/>
          <w:szCs w:val="28"/>
        </w:rPr>
        <w:t>etet ohne Unterbrechung</w:t>
      </w:r>
      <w:r w:rsidRPr="00531738">
        <w:rPr>
          <w:rFonts w:ascii="Times New Roman" w:hAnsi="Times New Roman" w:cs="Times New Roman"/>
          <w:i/>
          <w:iCs/>
          <w:sz w:val="28"/>
          <w:szCs w:val="28"/>
        </w:rPr>
        <w:t>.</w:t>
      </w:r>
      <w:r w:rsidR="00CC1B28" w:rsidRPr="00CC1B28">
        <w:rPr>
          <w:rFonts w:ascii="Times New Roman" w:hAnsi="Times New Roman" w:cs="Times New Roman"/>
          <w:i/>
          <w:iCs/>
          <w:sz w:val="28"/>
          <w:szCs w:val="28"/>
        </w:rPr>
        <w:t xml:space="preserve"> </w:t>
      </w:r>
      <w:r w:rsidRPr="00531738">
        <w:rPr>
          <w:rFonts w:ascii="Times New Roman" w:hAnsi="Times New Roman" w:cs="Times New Roman"/>
          <w:i/>
          <w:iCs/>
          <w:sz w:val="28"/>
          <w:szCs w:val="28"/>
        </w:rPr>
        <w:t>S</w:t>
      </w:r>
      <w:r w:rsidR="00CC1B28" w:rsidRPr="00CC1B28">
        <w:rPr>
          <w:rFonts w:ascii="Times New Roman" w:hAnsi="Times New Roman" w:cs="Times New Roman"/>
          <w:i/>
          <w:iCs/>
          <w:sz w:val="28"/>
          <w:szCs w:val="28"/>
        </w:rPr>
        <w:t xml:space="preserve">eid </w:t>
      </w:r>
      <w:r w:rsidR="00CC1B28" w:rsidRPr="00CC1B28">
        <w:rPr>
          <w:rFonts w:ascii="Times New Roman" w:hAnsi="Times New Roman" w:cs="Times New Roman"/>
          <w:i/>
          <w:iCs/>
          <w:sz w:val="28"/>
          <w:szCs w:val="28"/>
        </w:rPr>
        <w:lastRenderedPageBreak/>
        <w:t>guten Muts</w:t>
      </w:r>
      <w:r w:rsidRPr="00531738">
        <w:rPr>
          <w:rFonts w:ascii="Times New Roman" w:hAnsi="Times New Roman" w:cs="Times New Roman"/>
          <w:i/>
          <w:iCs/>
          <w:sz w:val="28"/>
          <w:szCs w:val="28"/>
        </w:rPr>
        <w:t>.</w:t>
      </w:r>
      <w:r w:rsidR="00CC1B28" w:rsidRPr="00CC1B28">
        <w:rPr>
          <w:rFonts w:ascii="Times New Roman" w:hAnsi="Times New Roman" w:cs="Times New Roman"/>
          <w:i/>
          <w:iCs/>
          <w:sz w:val="28"/>
          <w:szCs w:val="28"/>
        </w:rPr>
        <w:t xml:space="preserve"> </w:t>
      </w:r>
      <w:r w:rsidRPr="00531738">
        <w:rPr>
          <w:rFonts w:ascii="Times New Roman" w:hAnsi="Times New Roman" w:cs="Times New Roman"/>
          <w:i/>
          <w:iCs/>
          <w:sz w:val="28"/>
          <w:szCs w:val="28"/>
        </w:rPr>
        <w:t>B</w:t>
      </w:r>
      <w:r w:rsidR="00CC1B28" w:rsidRPr="00CC1B28">
        <w:rPr>
          <w:rFonts w:ascii="Times New Roman" w:hAnsi="Times New Roman" w:cs="Times New Roman"/>
          <w:i/>
          <w:iCs/>
          <w:sz w:val="28"/>
          <w:szCs w:val="28"/>
        </w:rPr>
        <w:t>egegnet euch mit Respekt</w:t>
      </w:r>
      <w:r w:rsidRPr="00531738">
        <w:rPr>
          <w:rFonts w:ascii="Times New Roman" w:hAnsi="Times New Roman" w:cs="Times New Roman"/>
          <w:i/>
          <w:iCs/>
          <w:sz w:val="28"/>
          <w:szCs w:val="28"/>
        </w:rPr>
        <w:t>. H</w:t>
      </w:r>
      <w:r w:rsidR="00CC1B28" w:rsidRPr="00CC1B28">
        <w:rPr>
          <w:rFonts w:ascii="Times New Roman" w:hAnsi="Times New Roman" w:cs="Times New Roman"/>
          <w:i/>
          <w:iCs/>
          <w:sz w:val="28"/>
          <w:szCs w:val="28"/>
        </w:rPr>
        <w:t>elft einander</w:t>
      </w:r>
      <w:r w:rsidRPr="00531738">
        <w:rPr>
          <w:rFonts w:ascii="Times New Roman" w:hAnsi="Times New Roman" w:cs="Times New Roman"/>
          <w:i/>
          <w:iCs/>
          <w:sz w:val="28"/>
          <w:szCs w:val="28"/>
        </w:rPr>
        <w:t>.</w:t>
      </w:r>
      <w:r w:rsidR="00CC1B28" w:rsidRPr="00CC1B28">
        <w:rPr>
          <w:rFonts w:ascii="Times New Roman" w:hAnsi="Times New Roman" w:cs="Times New Roman"/>
          <w:i/>
          <w:iCs/>
          <w:sz w:val="28"/>
          <w:szCs w:val="28"/>
        </w:rPr>
        <w:t xml:space="preserve"> </w:t>
      </w:r>
      <w:r w:rsidRPr="00531738">
        <w:rPr>
          <w:rFonts w:ascii="Times New Roman" w:hAnsi="Times New Roman" w:cs="Times New Roman"/>
          <w:i/>
          <w:iCs/>
          <w:sz w:val="28"/>
          <w:szCs w:val="28"/>
        </w:rPr>
        <w:t>M</w:t>
      </w:r>
      <w:r w:rsidR="00CC1B28" w:rsidRPr="00CC1B28">
        <w:rPr>
          <w:rFonts w:ascii="Times New Roman" w:hAnsi="Times New Roman" w:cs="Times New Roman"/>
          <w:i/>
          <w:iCs/>
          <w:sz w:val="28"/>
          <w:szCs w:val="28"/>
        </w:rPr>
        <w:t>eidet das Böse</w:t>
      </w:r>
      <w:r w:rsidRPr="00531738">
        <w:rPr>
          <w:rFonts w:ascii="Times New Roman" w:hAnsi="Times New Roman" w:cs="Times New Roman"/>
          <w:i/>
          <w:iCs/>
          <w:sz w:val="28"/>
          <w:szCs w:val="28"/>
        </w:rPr>
        <w:t>.</w:t>
      </w:r>
      <w:r w:rsidR="00CC1B28" w:rsidRPr="00CC1B28">
        <w:rPr>
          <w:rFonts w:ascii="Times New Roman" w:hAnsi="Times New Roman" w:cs="Times New Roman"/>
          <w:i/>
          <w:iCs/>
          <w:sz w:val="28"/>
          <w:szCs w:val="28"/>
        </w:rPr>
        <w:t xml:space="preserve"> </w:t>
      </w:r>
      <w:r w:rsidRPr="00531738">
        <w:rPr>
          <w:rFonts w:ascii="Times New Roman" w:hAnsi="Times New Roman" w:cs="Times New Roman"/>
          <w:i/>
          <w:iCs/>
          <w:sz w:val="28"/>
          <w:szCs w:val="28"/>
        </w:rPr>
        <w:t>S</w:t>
      </w:r>
      <w:r w:rsidR="00CC1B28" w:rsidRPr="00CC1B28">
        <w:rPr>
          <w:rFonts w:ascii="Times New Roman" w:hAnsi="Times New Roman" w:cs="Times New Roman"/>
          <w:i/>
          <w:iCs/>
          <w:sz w:val="28"/>
          <w:szCs w:val="28"/>
        </w:rPr>
        <w:t>eid dankbar.</w:t>
      </w:r>
      <w:r w:rsidRPr="00531738">
        <w:rPr>
          <w:rFonts w:ascii="Times New Roman" w:hAnsi="Times New Roman" w:cs="Times New Roman"/>
          <w:i/>
          <w:iCs/>
          <w:sz w:val="28"/>
          <w:szCs w:val="28"/>
        </w:rPr>
        <w:t>“</w:t>
      </w:r>
      <w:r w:rsidR="00CC1B28" w:rsidRPr="00CC1B28">
        <w:rPr>
          <w:rFonts w:ascii="Times New Roman" w:hAnsi="Times New Roman" w:cs="Times New Roman"/>
          <w:sz w:val="28"/>
          <w:szCs w:val="28"/>
        </w:rPr>
        <w:t xml:space="preserve"> Und </w:t>
      </w:r>
      <w:r>
        <w:rPr>
          <w:rFonts w:ascii="Times New Roman" w:hAnsi="Times New Roman" w:cs="Times New Roman"/>
          <w:sz w:val="28"/>
          <w:szCs w:val="28"/>
        </w:rPr>
        <w:t xml:space="preserve">alles mündet bei in den Wunsch: </w:t>
      </w:r>
      <w:r w:rsidRPr="00531738">
        <w:rPr>
          <w:rFonts w:ascii="Times New Roman" w:hAnsi="Times New Roman" w:cs="Times New Roman"/>
          <w:i/>
          <w:iCs/>
          <w:sz w:val="28"/>
          <w:szCs w:val="28"/>
        </w:rPr>
        <w:t>„</w:t>
      </w:r>
      <w:r w:rsidR="00CC1B28" w:rsidRPr="00CC1B28">
        <w:rPr>
          <w:rFonts w:ascii="Times New Roman" w:hAnsi="Times New Roman" w:cs="Times New Roman"/>
          <w:i/>
          <w:iCs/>
          <w:sz w:val="28"/>
          <w:szCs w:val="28"/>
        </w:rPr>
        <w:t>Prüft alle</w:t>
      </w:r>
      <w:r w:rsidR="00DB771B">
        <w:rPr>
          <w:rFonts w:ascii="Times New Roman" w:hAnsi="Times New Roman" w:cs="Times New Roman"/>
          <w:i/>
          <w:iCs/>
          <w:sz w:val="28"/>
          <w:szCs w:val="28"/>
        </w:rPr>
        <w:t>s</w:t>
      </w:r>
      <w:r w:rsidR="00CC1B28" w:rsidRPr="00CC1B28">
        <w:rPr>
          <w:rFonts w:ascii="Times New Roman" w:hAnsi="Times New Roman" w:cs="Times New Roman"/>
          <w:i/>
          <w:iCs/>
          <w:sz w:val="28"/>
          <w:szCs w:val="28"/>
        </w:rPr>
        <w:t xml:space="preserve"> und behaltet das Gute</w:t>
      </w:r>
      <w:r w:rsidR="00DB771B">
        <w:rPr>
          <w:rFonts w:ascii="Times New Roman" w:hAnsi="Times New Roman" w:cs="Times New Roman"/>
          <w:i/>
          <w:iCs/>
          <w:sz w:val="28"/>
          <w:szCs w:val="28"/>
        </w:rPr>
        <w:t xml:space="preserve">. </w:t>
      </w:r>
      <w:r w:rsidR="00CC1B28" w:rsidRPr="00DB771B">
        <w:rPr>
          <w:rFonts w:ascii="Times New Roman" w:hAnsi="Times New Roman" w:cs="Times New Roman"/>
          <w:i/>
          <w:iCs/>
          <w:sz w:val="28"/>
          <w:szCs w:val="28"/>
        </w:rPr>
        <w:t>Dem Guten entgegengesetzt ist das Böse</w:t>
      </w:r>
      <w:r w:rsidR="00350AB6" w:rsidRPr="00DB771B">
        <w:rPr>
          <w:rFonts w:ascii="Times New Roman" w:hAnsi="Times New Roman" w:cs="Times New Roman"/>
          <w:i/>
          <w:iCs/>
          <w:sz w:val="28"/>
          <w:szCs w:val="28"/>
        </w:rPr>
        <w:t>. Das</w:t>
      </w:r>
      <w:r w:rsidR="00A365A5" w:rsidRPr="00DB771B">
        <w:rPr>
          <w:rFonts w:ascii="Times New Roman" w:hAnsi="Times New Roman" w:cs="Times New Roman"/>
          <w:i/>
          <w:iCs/>
          <w:sz w:val="28"/>
          <w:szCs w:val="28"/>
        </w:rPr>
        <w:t xml:space="preserve">, liebe Christinnen und Christen </w:t>
      </w:r>
      <w:r w:rsidR="00FA36A3" w:rsidRPr="00DB771B">
        <w:rPr>
          <w:rFonts w:ascii="Times New Roman" w:hAnsi="Times New Roman" w:cs="Times New Roman"/>
          <w:i/>
          <w:iCs/>
          <w:sz w:val="28"/>
          <w:szCs w:val="28"/>
        </w:rPr>
        <w:t>meidet!</w:t>
      </w:r>
      <w:r w:rsidR="00DB771B">
        <w:rPr>
          <w:rFonts w:ascii="Times New Roman" w:hAnsi="Times New Roman" w:cs="Times New Roman"/>
          <w:i/>
          <w:iCs/>
          <w:sz w:val="28"/>
          <w:szCs w:val="28"/>
        </w:rPr>
        <w:t>“</w:t>
      </w:r>
      <w:r w:rsidR="00FA36A3" w:rsidRPr="00DB771B">
        <w:rPr>
          <w:rFonts w:ascii="Times New Roman" w:hAnsi="Times New Roman" w:cs="Times New Roman"/>
          <w:i/>
          <w:iCs/>
          <w:sz w:val="28"/>
          <w:szCs w:val="28"/>
        </w:rPr>
        <w:t xml:space="preserve"> </w:t>
      </w:r>
    </w:p>
    <w:p w14:paraId="0DCD620B" w14:textId="77777777" w:rsidR="00CC1B28" w:rsidRPr="00CC1B28" w:rsidRDefault="00CC1B28" w:rsidP="00CC1B28">
      <w:pPr>
        <w:spacing w:after="0" w:line="360" w:lineRule="auto"/>
        <w:rPr>
          <w:rFonts w:ascii="Times New Roman" w:hAnsi="Times New Roman" w:cs="Times New Roman"/>
          <w:sz w:val="28"/>
          <w:szCs w:val="28"/>
        </w:rPr>
      </w:pPr>
    </w:p>
    <w:p w14:paraId="6AAA9F50" w14:textId="23D12EBD" w:rsidR="00350AB6" w:rsidRDefault="00350AB6"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Wie gesagt: </w:t>
      </w:r>
      <w:r w:rsidR="00CC1B28" w:rsidRPr="00CC1B28">
        <w:rPr>
          <w:rFonts w:ascii="Times New Roman" w:hAnsi="Times New Roman" w:cs="Times New Roman"/>
          <w:sz w:val="28"/>
          <w:szCs w:val="28"/>
        </w:rPr>
        <w:t xml:space="preserve">Auf den ersten Blick </w:t>
      </w:r>
      <w:r>
        <w:rPr>
          <w:rFonts w:ascii="Times New Roman" w:hAnsi="Times New Roman" w:cs="Times New Roman"/>
          <w:sz w:val="28"/>
          <w:szCs w:val="28"/>
        </w:rPr>
        <w:t xml:space="preserve">leuchten diese </w:t>
      </w:r>
      <w:r w:rsidR="00CC1B28" w:rsidRPr="00CC1B28">
        <w:rPr>
          <w:rFonts w:ascii="Times New Roman" w:hAnsi="Times New Roman" w:cs="Times New Roman"/>
          <w:sz w:val="28"/>
          <w:szCs w:val="28"/>
        </w:rPr>
        <w:t xml:space="preserve">Ratschläge </w:t>
      </w:r>
      <w:r>
        <w:rPr>
          <w:rFonts w:ascii="Times New Roman" w:hAnsi="Times New Roman" w:cs="Times New Roman"/>
          <w:sz w:val="28"/>
          <w:szCs w:val="28"/>
        </w:rPr>
        <w:t xml:space="preserve">ein, auch Menschen, die </w:t>
      </w:r>
      <w:r w:rsidR="00FA36A3">
        <w:rPr>
          <w:rFonts w:ascii="Times New Roman" w:hAnsi="Times New Roman" w:cs="Times New Roman"/>
          <w:sz w:val="28"/>
          <w:szCs w:val="28"/>
        </w:rPr>
        <w:t xml:space="preserve">nicht viel mit dem christlichen Glauben anfangen können. </w:t>
      </w:r>
      <w:r w:rsidR="00CC1B28" w:rsidRPr="00CC1B28">
        <w:rPr>
          <w:rFonts w:ascii="Times New Roman" w:hAnsi="Times New Roman" w:cs="Times New Roman"/>
          <w:sz w:val="28"/>
          <w:szCs w:val="28"/>
        </w:rPr>
        <w:t>Gutes Tun, einander helfen, respektvoll miteinander umgehen – das sind alles Tugenden, die für die ganze Gesellschaft</w:t>
      </w:r>
      <w:r>
        <w:rPr>
          <w:rFonts w:ascii="Times New Roman" w:hAnsi="Times New Roman" w:cs="Times New Roman"/>
          <w:sz w:val="28"/>
          <w:szCs w:val="28"/>
        </w:rPr>
        <w:t xml:space="preserve"> </w:t>
      </w:r>
      <w:r w:rsidR="00CC1B28" w:rsidRPr="00CC1B28">
        <w:rPr>
          <w:rFonts w:ascii="Times New Roman" w:hAnsi="Times New Roman" w:cs="Times New Roman"/>
          <w:sz w:val="28"/>
          <w:szCs w:val="28"/>
        </w:rPr>
        <w:t xml:space="preserve">gute Orientierungspunkte sind. </w:t>
      </w:r>
    </w:p>
    <w:p w14:paraId="7D278F82" w14:textId="77777777" w:rsidR="00350AB6" w:rsidRDefault="00350AB6" w:rsidP="00CC1B28">
      <w:pPr>
        <w:spacing w:after="0" w:line="360" w:lineRule="auto"/>
        <w:rPr>
          <w:rFonts w:ascii="Times New Roman" w:hAnsi="Times New Roman" w:cs="Times New Roman"/>
          <w:sz w:val="28"/>
          <w:szCs w:val="28"/>
        </w:rPr>
      </w:pPr>
    </w:p>
    <w:p w14:paraId="1B36E9E2" w14:textId="33741A87" w:rsidR="00CC1B28" w:rsidRPr="00CC1B28"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Aber diese Worte entfalten noch einen tieferen Sinn</w:t>
      </w:r>
      <w:r w:rsidR="00350AB6">
        <w:rPr>
          <w:rFonts w:ascii="Times New Roman" w:hAnsi="Times New Roman" w:cs="Times New Roman"/>
          <w:sz w:val="28"/>
          <w:szCs w:val="28"/>
        </w:rPr>
        <w:t xml:space="preserve">. </w:t>
      </w:r>
      <w:r w:rsidR="00FA36A3">
        <w:rPr>
          <w:rFonts w:ascii="Times New Roman" w:hAnsi="Times New Roman" w:cs="Times New Roman"/>
          <w:sz w:val="28"/>
          <w:szCs w:val="28"/>
        </w:rPr>
        <w:t xml:space="preserve">Sie bringen uns </w:t>
      </w:r>
      <w:r w:rsidRPr="00CC1B28">
        <w:rPr>
          <w:rFonts w:ascii="Times New Roman" w:hAnsi="Times New Roman" w:cs="Times New Roman"/>
          <w:sz w:val="28"/>
          <w:szCs w:val="28"/>
        </w:rPr>
        <w:t>in Kontakt mit dem Fundament unseres Glaubens</w:t>
      </w:r>
      <w:r w:rsidR="00350AB6">
        <w:rPr>
          <w:rFonts w:ascii="Times New Roman" w:hAnsi="Times New Roman" w:cs="Times New Roman"/>
          <w:sz w:val="28"/>
          <w:szCs w:val="28"/>
        </w:rPr>
        <w:t>.</w:t>
      </w:r>
      <w:r w:rsidR="00FA36A3">
        <w:rPr>
          <w:rFonts w:ascii="Times New Roman" w:hAnsi="Times New Roman" w:cs="Times New Roman"/>
          <w:sz w:val="28"/>
          <w:szCs w:val="28"/>
        </w:rPr>
        <w:t xml:space="preserve"> Dies wird i</w:t>
      </w:r>
      <w:r w:rsidRPr="00CC1B28">
        <w:rPr>
          <w:rFonts w:ascii="Times New Roman" w:hAnsi="Times New Roman" w:cs="Times New Roman"/>
          <w:sz w:val="28"/>
          <w:szCs w:val="28"/>
        </w:rPr>
        <w:t xml:space="preserve">n einer modernen, jugendgemäßen Übersetzung deutlich. Dort </w:t>
      </w:r>
      <w:r w:rsidR="00350AB6">
        <w:rPr>
          <w:rFonts w:ascii="Times New Roman" w:hAnsi="Times New Roman" w:cs="Times New Roman"/>
          <w:sz w:val="28"/>
          <w:szCs w:val="28"/>
        </w:rPr>
        <w:t xml:space="preserve">lauten die Worte des Paulus so: </w:t>
      </w:r>
      <w:r w:rsidR="00350AB6" w:rsidRPr="00350AB6">
        <w:rPr>
          <w:rFonts w:ascii="Times New Roman" w:hAnsi="Times New Roman" w:cs="Times New Roman"/>
          <w:i/>
          <w:iCs/>
          <w:sz w:val="28"/>
          <w:szCs w:val="28"/>
        </w:rPr>
        <w:t>„</w:t>
      </w:r>
      <w:r w:rsidRPr="00CC1B28">
        <w:rPr>
          <w:rFonts w:ascii="Times New Roman" w:hAnsi="Times New Roman" w:cs="Times New Roman"/>
          <w:i/>
          <w:iCs/>
          <w:sz w:val="28"/>
          <w:szCs w:val="28"/>
        </w:rPr>
        <w:t>Scannt alles, löscht den Schrott und behaltet nur die guten Sachen</w:t>
      </w:r>
      <w:r w:rsidR="00350AB6">
        <w:rPr>
          <w:rFonts w:ascii="Times New Roman" w:hAnsi="Times New Roman" w:cs="Times New Roman"/>
          <w:i/>
          <w:iCs/>
          <w:sz w:val="28"/>
          <w:szCs w:val="28"/>
        </w:rPr>
        <w:t xml:space="preserve">“ </w:t>
      </w:r>
      <w:r w:rsidR="00350AB6" w:rsidRPr="00350AB6">
        <w:rPr>
          <w:rFonts w:ascii="Times New Roman" w:hAnsi="Times New Roman" w:cs="Times New Roman"/>
          <w:sz w:val="28"/>
          <w:szCs w:val="28"/>
        </w:rPr>
        <w:t>(volxbibel).</w:t>
      </w:r>
      <w:r w:rsidR="00350AB6">
        <w:rPr>
          <w:rFonts w:ascii="Times New Roman" w:hAnsi="Times New Roman" w:cs="Times New Roman"/>
          <w:i/>
          <w:iCs/>
          <w:sz w:val="28"/>
          <w:szCs w:val="28"/>
        </w:rPr>
        <w:t xml:space="preserve"> </w:t>
      </w:r>
      <w:r w:rsidRPr="00CC1B28">
        <w:rPr>
          <w:rFonts w:ascii="Times New Roman" w:hAnsi="Times New Roman" w:cs="Times New Roman"/>
          <w:sz w:val="28"/>
          <w:szCs w:val="28"/>
        </w:rPr>
        <w:t xml:space="preserve"> Wir verstehen dieses Bild sofort und auch die Gefahr</w:t>
      </w:r>
      <w:r w:rsidR="00FA36A3">
        <w:rPr>
          <w:rFonts w:ascii="Times New Roman" w:hAnsi="Times New Roman" w:cs="Times New Roman"/>
          <w:sz w:val="28"/>
          <w:szCs w:val="28"/>
        </w:rPr>
        <w:t>, die es benennt</w:t>
      </w:r>
      <w:r w:rsidRPr="00CC1B28">
        <w:rPr>
          <w:rFonts w:ascii="Times New Roman" w:hAnsi="Times New Roman" w:cs="Times New Roman"/>
          <w:sz w:val="28"/>
          <w:szCs w:val="28"/>
        </w:rPr>
        <w:t xml:space="preserve">. </w:t>
      </w:r>
      <w:r w:rsidR="00FA36A3">
        <w:rPr>
          <w:rFonts w:ascii="Times New Roman" w:hAnsi="Times New Roman" w:cs="Times New Roman"/>
          <w:sz w:val="28"/>
          <w:szCs w:val="28"/>
        </w:rPr>
        <w:t xml:space="preserve">Wie endlos viele Informationen prasseln auf uns ein? Algorithmen präsentieren uns laufend neue Vorschläge und wir </w:t>
      </w:r>
      <w:r w:rsidRPr="00CC1B28">
        <w:rPr>
          <w:rFonts w:ascii="Times New Roman" w:hAnsi="Times New Roman" w:cs="Times New Roman"/>
          <w:sz w:val="28"/>
          <w:szCs w:val="28"/>
        </w:rPr>
        <w:t xml:space="preserve">schaufeln sie auf unsere Smartphones und Computer. Aber damit sind sie noch nicht für uns brauchbar. </w:t>
      </w:r>
      <w:r w:rsidR="00350AB6">
        <w:rPr>
          <w:rFonts w:ascii="Times New Roman" w:hAnsi="Times New Roman" w:cs="Times New Roman"/>
          <w:sz w:val="28"/>
          <w:szCs w:val="28"/>
        </w:rPr>
        <w:t xml:space="preserve">Jeder und jede muss nun selbst entscheiden: Was </w:t>
      </w:r>
      <w:r w:rsidRPr="00CC1B28">
        <w:rPr>
          <w:rFonts w:ascii="Times New Roman" w:hAnsi="Times New Roman" w:cs="Times New Roman"/>
          <w:sz w:val="28"/>
          <w:szCs w:val="28"/>
        </w:rPr>
        <w:t>behalte</w:t>
      </w:r>
      <w:r w:rsidR="00350AB6">
        <w:rPr>
          <w:rFonts w:ascii="Times New Roman" w:hAnsi="Times New Roman" w:cs="Times New Roman"/>
          <w:sz w:val="28"/>
          <w:szCs w:val="28"/>
        </w:rPr>
        <w:t xml:space="preserve"> ich</w:t>
      </w:r>
      <w:r w:rsidR="00FA36A3">
        <w:rPr>
          <w:rFonts w:ascii="Times New Roman" w:hAnsi="Times New Roman" w:cs="Times New Roman"/>
          <w:sz w:val="28"/>
          <w:szCs w:val="28"/>
        </w:rPr>
        <w:t xml:space="preserve"> und beschäftigt mich weiter</w:t>
      </w:r>
      <w:r w:rsidR="00350AB6">
        <w:rPr>
          <w:rFonts w:ascii="Times New Roman" w:hAnsi="Times New Roman" w:cs="Times New Roman"/>
          <w:sz w:val="28"/>
          <w:szCs w:val="28"/>
        </w:rPr>
        <w:t xml:space="preserve">? Was lösche ich, weil </w:t>
      </w:r>
      <w:r w:rsidR="00FA36A3">
        <w:rPr>
          <w:rFonts w:ascii="Times New Roman" w:hAnsi="Times New Roman" w:cs="Times New Roman"/>
          <w:sz w:val="28"/>
          <w:szCs w:val="28"/>
        </w:rPr>
        <w:t>sonst meine F</w:t>
      </w:r>
      <w:r w:rsidR="00350AB6">
        <w:rPr>
          <w:rFonts w:ascii="Times New Roman" w:hAnsi="Times New Roman" w:cs="Times New Roman"/>
          <w:sz w:val="28"/>
          <w:szCs w:val="28"/>
        </w:rPr>
        <w:t xml:space="preserve">estplatte </w:t>
      </w:r>
      <w:r w:rsidRPr="00CC1B28">
        <w:rPr>
          <w:rFonts w:ascii="Times New Roman" w:hAnsi="Times New Roman" w:cs="Times New Roman"/>
          <w:sz w:val="28"/>
          <w:szCs w:val="28"/>
        </w:rPr>
        <w:t>verstopft</w:t>
      </w:r>
      <w:r w:rsidR="003E2DA0">
        <w:rPr>
          <w:rFonts w:ascii="Times New Roman" w:hAnsi="Times New Roman" w:cs="Times New Roman"/>
          <w:sz w:val="28"/>
          <w:szCs w:val="28"/>
        </w:rPr>
        <w:t>?</w:t>
      </w:r>
      <w:r w:rsidR="00FA36A3">
        <w:rPr>
          <w:rFonts w:ascii="Times New Roman" w:hAnsi="Times New Roman" w:cs="Times New Roman"/>
          <w:sz w:val="28"/>
          <w:szCs w:val="28"/>
        </w:rPr>
        <w:t xml:space="preserve"> Was ist hilfreich? Was ist schlecht?</w:t>
      </w:r>
    </w:p>
    <w:p w14:paraId="24B74B2F" w14:textId="77777777" w:rsidR="00CC1B28" w:rsidRPr="00CC1B28" w:rsidRDefault="00CC1B28" w:rsidP="00CC1B28">
      <w:pPr>
        <w:spacing w:after="0" w:line="360" w:lineRule="auto"/>
        <w:rPr>
          <w:rFonts w:ascii="Times New Roman" w:hAnsi="Times New Roman" w:cs="Times New Roman"/>
          <w:sz w:val="28"/>
          <w:szCs w:val="28"/>
        </w:rPr>
      </w:pPr>
    </w:p>
    <w:p w14:paraId="64BB75C6" w14:textId="77777777" w:rsidR="005B5BA6"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 xml:space="preserve">Ein solcher Moment der Unterscheidung zwischen dem Guten und dem Bösen war der erste Landesposaunentag nach dem 2. Weltkrieg 1946 in Ulm. Er </w:t>
      </w:r>
      <w:r w:rsidR="00FA36A3">
        <w:rPr>
          <w:rFonts w:ascii="Times New Roman" w:hAnsi="Times New Roman" w:cs="Times New Roman"/>
          <w:sz w:val="28"/>
          <w:szCs w:val="28"/>
        </w:rPr>
        <w:t xml:space="preserve">war für dieses Glaubensfest wie die </w:t>
      </w:r>
      <w:r w:rsidRPr="00CC1B28">
        <w:rPr>
          <w:rFonts w:ascii="Times New Roman" w:hAnsi="Times New Roman" w:cs="Times New Roman"/>
          <w:sz w:val="28"/>
          <w:szCs w:val="28"/>
        </w:rPr>
        <w:t>zweite Geburtsstunde na</w:t>
      </w:r>
      <w:r w:rsidR="00350AB6">
        <w:rPr>
          <w:rFonts w:ascii="Times New Roman" w:hAnsi="Times New Roman" w:cs="Times New Roman"/>
          <w:sz w:val="28"/>
          <w:szCs w:val="28"/>
        </w:rPr>
        <w:t>c</w:t>
      </w:r>
      <w:r w:rsidRPr="00CC1B28">
        <w:rPr>
          <w:rFonts w:ascii="Times New Roman" w:hAnsi="Times New Roman" w:cs="Times New Roman"/>
          <w:sz w:val="28"/>
          <w:szCs w:val="28"/>
        </w:rPr>
        <w:t xml:space="preserve">h seiner Gründung </w:t>
      </w:r>
      <w:r w:rsidR="00FA36A3">
        <w:rPr>
          <w:rFonts w:ascii="Times New Roman" w:hAnsi="Times New Roman" w:cs="Times New Roman"/>
          <w:sz w:val="28"/>
          <w:szCs w:val="28"/>
        </w:rPr>
        <w:t xml:space="preserve">45 Jahre zuvor – in ganz anderen Zeiten lange vor dem 1. Weltkrieg in Esslingen. </w:t>
      </w:r>
      <w:r w:rsidRPr="00CC1B28">
        <w:rPr>
          <w:rFonts w:ascii="Times New Roman" w:hAnsi="Times New Roman" w:cs="Times New Roman"/>
          <w:sz w:val="28"/>
          <w:szCs w:val="28"/>
        </w:rPr>
        <w:t xml:space="preserve">Das Bläserfest </w:t>
      </w:r>
      <w:r w:rsidR="00FA36A3">
        <w:rPr>
          <w:rFonts w:ascii="Times New Roman" w:hAnsi="Times New Roman" w:cs="Times New Roman"/>
          <w:sz w:val="28"/>
          <w:szCs w:val="28"/>
        </w:rPr>
        <w:t xml:space="preserve">1946 </w:t>
      </w:r>
      <w:r w:rsidR="00350AB6">
        <w:rPr>
          <w:rFonts w:ascii="Times New Roman" w:hAnsi="Times New Roman" w:cs="Times New Roman"/>
          <w:sz w:val="28"/>
          <w:szCs w:val="28"/>
        </w:rPr>
        <w:t xml:space="preserve">in Ulm </w:t>
      </w:r>
      <w:r w:rsidRPr="00CC1B28">
        <w:rPr>
          <w:rFonts w:ascii="Times New Roman" w:hAnsi="Times New Roman" w:cs="Times New Roman"/>
          <w:sz w:val="28"/>
          <w:szCs w:val="28"/>
        </w:rPr>
        <w:t xml:space="preserve">war so </w:t>
      </w:r>
      <w:r w:rsidR="00350AB6">
        <w:rPr>
          <w:rFonts w:ascii="Times New Roman" w:hAnsi="Times New Roman" w:cs="Times New Roman"/>
          <w:sz w:val="28"/>
          <w:szCs w:val="28"/>
        </w:rPr>
        <w:t xml:space="preserve">beeindruckend, </w:t>
      </w:r>
      <w:r w:rsidRPr="00CC1B28">
        <w:rPr>
          <w:rFonts w:ascii="Times New Roman" w:hAnsi="Times New Roman" w:cs="Times New Roman"/>
          <w:sz w:val="28"/>
          <w:szCs w:val="28"/>
        </w:rPr>
        <w:t xml:space="preserve">dass </w:t>
      </w:r>
      <w:r w:rsidR="00350AB6">
        <w:rPr>
          <w:rFonts w:ascii="Times New Roman" w:hAnsi="Times New Roman" w:cs="Times New Roman"/>
          <w:sz w:val="28"/>
          <w:szCs w:val="28"/>
        </w:rPr>
        <w:t xml:space="preserve">beschlossen wurde, </w:t>
      </w:r>
      <w:r w:rsidRPr="00CC1B28">
        <w:rPr>
          <w:rFonts w:ascii="Times New Roman" w:hAnsi="Times New Roman" w:cs="Times New Roman"/>
          <w:sz w:val="28"/>
          <w:szCs w:val="28"/>
        </w:rPr>
        <w:t xml:space="preserve">zukünftig alle Landesposaunentage in </w:t>
      </w:r>
      <w:r w:rsidR="00350AB6">
        <w:rPr>
          <w:rFonts w:ascii="Times New Roman" w:hAnsi="Times New Roman" w:cs="Times New Roman"/>
          <w:sz w:val="28"/>
          <w:szCs w:val="28"/>
        </w:rPr>
        <w:t xml:space="preserve">der Donaustadt </w:t>
      </w:r>
      <w:r w:rsidRPr="00CC1B28">
        <w:rPr>
          <w:rFonts w:ascii="Times New Roman" w:hAnsi="Times New Roman" w:cs="Times New Roman"/>
          <w:sz w:val="28"/>
          <w:szCs w:val="28"/>
        </w:rPr>
        <w:t>zu feiern. D</w:t>
      </w:r>
      <w:r w:rsidR="00FA36A3">
        <w:rPr>
          <w:rFonts w:ascii="Times New Roman" w:hAnsi="Times New Roman" w:cs="Times New Roman"/>
          <w:sz w:val="28"/>
          <w:szCs w:val="28"/>
        </w:rPr>
        <w:t xml:space="preserve">och damals sah es in </w:t>
      </w:r>
      <w:r w:rsidRPr="00CC1B28">
        <w:rPr>
          <w:rFonts w:ascii="Times New Roman" w:hAnsi="Times New Roman" w:cs="Times New Roman"/>
          <w:sz w:val="28"/>
          <w:szCs w:val="28"/>
        </w:rPr>
        <w:t xml:space="preserve">Ulm ganz anders aus als heute: </w:t>
      </w:r>
      <w:r w:rsidR="00350AB6">
        <w:rPr>
          <w:rFonts w:ascii="Times New Roman" w:hAnsi="Times New Roman" w:cs="Times New Roman"/>
          <w:sz w:val="28"/>
          <w:szCs w:val="28"/>
        </w:rPr>
        <w:t xml:space="preserve">Fast die gesamte Innenstadt </w:t>
      </w:r>
      <w:r w:rsidR="005042CC">
        <w:rPr>
          <w:rFonts w:ascii="Times New Roman" w:hAnsi="Times New Roman" w:cs="Times New Roman"/>
          <w:sz w:val="28"/>
          <w:szCs w:val="28"/>
        </w:rPr>
        <w:t xml:space="preserve">lag in </w:t>
      </w:r>
      <w:r w:rsidR="005042CC">
        <w:rPr>
          <w:rFonts w:ascii="Times New Roman" w:hAnsi="Times New Roman" w:cs="Times New Roman"/>
          <w:sz w:val="28"/>
          <w:szCs w:val="28"/>
        </w:rPr>
        <w:lastRenderedPageBreak/>
        <w:t xml:space="preserve">Trümmern. </w:t>
      </w:r>
      <w:r w:rsidR="00FA36A3">
        <w:rPr>
          <w:rFonts w:ascii="Times New Roman" w:hAnsi="Times New Roman" w:cs="Times New Roman"/>
          <w:sz w:val="28"/>
          <w:szCs w:val="28"/>
        </w:rPr>
        <w:t>Wie durch ein Wunder hatte d</w:t>
      </w:r>
      <w:r w:rsidRPr="00CC1B28">
        <w:rPr>
          <w:rFonts w:ascii="Times New Roman" w:hAnsi="Times New Roman" w:cs="Times New Roman"/>
          <w:sz w:val="28"/>
          <w:szCs w:val="28"/>
        </w:rPr>
        <w:t xml:space="preserve">as Münster </w:t>
      </w:r>
      <w:r w:rsidR="00FA36A3">
        <w:rPr>
          <w:rFonts w:ascii="Times New Roman" w:hAnsi="Times New Roman" w:cs="Times New Roman"/>
          <w:sz w:val="28"/>
          <w:szCs w:val="28"/>
        </w:rPr>
        <w:t xml:space="preserve">all diese verheerenden </w:t>
      </w:r>
      <w:r w:rsidR="005042CC">
        <w:rPr>
          <w:rFonts w:ascii="Times New Roman" w:hAnsi="Times New Roman" w:cs="Times New Roman"/>
          <w:sz w:val="28"/>
          <w:szCs w:val="28"/>
        </w:rPr>
        <w:t>Bombenangriffe nahezu un</w:t>
      </w:r>
      <w:r w:rsidR="00FA36A3">
        <w:rPr>
          <w:rFonts w:ascii="Times New Roman" w:hAnsi="Times New Roman" w:cs="Times New Roman"/>
          <w:sz w:val="28"/>
          <w:szCs w:val="28"/>
        </w:rPr>
        <w:t>beschädigt überstanden. 1946 hielten sich in Ulm</w:t>
      </w:r>
      <w:r w:rsidR="005B5BA6">
        <w:rPr>
          <w:rFonts w:ascii="Times New Roman" w:hAnsi="Times New Roman" w:cs="Times New Roman"/>
          <w:sz w:val="28"/>
          <w:szCs w:val="28"/>
        </w:rPr>
        <w:t xml:space="preserve"> </w:t>
      </w:r>
      <w:r w:rsidRPr="00CC1B28">
        <w:rPr>
          <w:rFonts w:ascii="Times New Roman" w:hAnsi="Times New Roman" w:cs="Times New Roman"/>
          <w:sz w:val="28"/>
          <w:szCs w:val="28"/>
        </w:rPr>
        <w:t>tausende geflüchtete und schwer traumatisierte Menschen auf, auch Jüdinnen und Juden, die bis Kriegsende in den Konzentrationslagern der Nazis inhaftiert worden waren</w:t>
      </w:r>
      <w:r w:rsidR="005B5BA6">
        <w:rPr>
          <w:rFonts w:ascii="Times New Roman" w:hAnsi="Times New Roman" w:cs="Times New Roman"/>
          <w:sz w:val="28"/>
          <w:szCs w:val="28"/>
        </w:rPr>
        <w:t xml:space="preserve"> darunter</w:t>
      </w:r>
      <w:r w:rsidRPr="00CC1B28">
        <w:rPr>
          <w:rFonts w:ascii="Times New Roman" w:hAnsi="Times New Roman" w:cs="Times New Roman"/>
          <w:sz w:val="28"/>
          <w:szCs w:val="28"/>
        </w:rPr>
        <w:t xml:space="preserve">. </w:t>
      </w:r>
    </w:p>
    <w:p w14:paraId="14517E0E" w14:textId="77777777" w:rsidR="005B5BA6" w:rsidRDefault="005B5BA6" w:rsidP="00CC1B28">
      <w:pPr>
        <w:spacing w:after="0" w:line="360" w:lineRule="auto"/>
        <w:rPr>
          <w:rFonts w:ascii="Times New Roman" w:hAnsi="Times New Roman" w:cs="Times New Roman"/>
          <w:sz w:val="28"/>
          <w:szCs w:val="28"/>
        </w:rPr>
      </w:pPr>
    </w:p>
    <w:p w14:paraId="26CC19E0" w14:textId="2B7C6D54" w:rsidR="00CC1B28" w:rsidRPr="00CC1B28"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Wie mag es den Posaunenbläsern aus ganz Württemberg gegangen seien, als sie vom Bahnhof kommend zum Münster gingen</w:t>
      </w:r>
      <w:r w:rsidR="005B5BA6">
        <w:rPr>
          <w:rFonts w:ascii="Times New Roman" w:hAnsi="Times New Roman" w:cs="Times New Roman"/>
          <w:sz w:val="28"/>
          <w:szCs w:val="28"/>
        </w:rPr>
        <w:t xml:space="preserve">. </w:t>
      </w:r>
      <w:r w:rsidRPr="00CC1B28">
        <w:rPr>
          <w:rFonts w:ascii="Times New Roman" w:hAnsi="Times New Roman" w:cs="Times New Roman"/>
          <w:sz w:val="28"/>
          <w:szCs w:val="28"/>
        </w:rPr>
        <w:t>Dankbar, weil sie den Krieg überlebt hatten? Entsetzt über das Maß an Zerstörung und menschlichem Leid</w:t>
      </w:r>
      <w:r w:rsidR="005B5BA6">
        <w:rPr>
          <w:rFonts w:ascii="Times New Roman" w:hAnsi="Times New Roman" w:cs="Times New Roman"/>
          <w:sz w:val="28"/>
          <w:szCs w:val="28"/>
        </w:rPr>
        <w:t xml:space="preserve"> das dieser Krieg verursacht hatte</w:t>
      </w:r>
      <w:r w:rsidRPr="00CC1B28">
        <w:rPr>
          <w:rFonts w:ascii="Times New Roman" w:hAnsi="Times New Roman" w:cs="Times New Roman"/>
          <w:sz w:val="28"/>
          <w:szCs w:val="28"/>
        </w:rPr>
        <w:t>? Heimatlos, weil alte Sicherheiten zerbrochen waren?</w:t>
      </w:r>
    </w:p>
    <w:p w14:paraId="7F096B01" w14:textId="77777777" w:rsidR="00CC1B28" w:rsidRPr="00CC1B28" w:rsidRDefault="00CC1B28" w:rsidP="00CC1B28">
      <w:pPr>
        <w:spacing w:after="0" w:line="360" w:lineRule="auto"/>
        <w:rPr>
          <w:rFonts w:ascii="Times New Roman" w:hAnsi="Times New Roman" w:cs="Times New Roman"/>
          <w:sz w:val="28"/>
          <w:szCs w:val="28"/>
        </w:rPr>
      </w:pPr>
    </w:p>
    <w:p w14:paraId="53B4B997" w14:textId="63A797E5" w:rsidR="005042CC" w:rsidRDefault="005B5BA6"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In seiner Predigt damals im Münster erinnerte </w:t>
      </w:r>
      <w:r w:rsidR="00CC1B28" w:rsidRPr="00CC1B28">
        <w:rPr>
          <w:rFonts w:ascii="Times New Roman" w:hAnsi="Times New Roman" w:cs="Times New Roman"/>
          <w:sz w:val="28"/>
          <w:szCs w:val="28"/>
        </w:rPr>
        <w:t xml:space="preserve">Landesbischof Wurm an das alte Kirchenlied von Philipp Friedrich Hiller </w:t>
      </w:r>
      <w:r w:rsidR="005042CC">
        <w:rPr>
          <w:rFonts w:ascii="Times New Roman" w:hAnsi="Times New Roman" w:cs="Times New Roman"/>
          <w:sz w:val="28"/>
          <w:szCs w:val="28"/>
        </w:rPr>
        <w:t>„</w:t>
      </w:r>
      <w:r w:rsidR="00CC1B28" w:rsidRPr="00CC1B28">
        <w:rPr>
          <w:rFonts w:ascii="Times New Roman" w:hAnsi="Times New Roman" w:cs="Times New Roman"/>
          <w:sz w:val="28"/>
          <w:szCs w:val="28"/>
        </w:rPr>
        <w:t xml:space="preserve">Jesus Christus herrscht als König”.  </w:t>
      </w:r>
      <w:r w:rsidR="005042CC">
        <w:rPr>
          <w:rFonts w:ascii="Times New Roman" w:hAnsi="Times New Roman" w:cs="Times New Roman"/>
          <w:sz w:val="28"/>
          <w:szCs w:val="28"/>
        </w:rPr>
        <w:t>Damit st</w:t>
      </w:r>
      <w:r>
        <w:rPr>
          <w:rFonts w:ascii="Times New Roman" w:hAnsi="Times New Roman" w:cs="Times New Roman"/>
          <w:sz w:val="28"/>
          <w:szCs w:val="28"/>
        </w:rPr>
        <w:t xml:space="preserve">and </w:t>
      </w:r>
      <w:r w:rsidR="00CC1B28" w:rsidRPr="00CC1B28">
        <w:rPr>
          <w:rFonts w:ascii="Times New Roman" w:hAnsi="Times New Roman" w:cs="Times New Roman"/>
          <w:sz w:val="28"/>
          <w:szCs w:val="28"/>
        </w:rPr>
        <w:t>die Frage in Raum</w:t>
      </w:r>
      <w:r w:rsidR="005042CC">
        <w:rPr>
          <w:rFonts w:ascii="Times New Roman" w:hAnsi="Times New Roman" w:cs="Times New Roman"/>
          <w:sz w:val="28"/>
          <w:szCs w:val="28"/>
        </w:rPr>
        <w:t xml:space="preserve">: Wem gebe ich als Christ Macht über mein Leben? </w:t>
      </w:r>
      <w:r w:rsidR="00CC1B28" w:rsidRPr="00CC1B28">
        <w:rPr>
          <w:rFonts w:ascii="Times New Roman" w:hAnsi="Times New Roman" w:cs="Times New Roman"/>
          <w:sz w:val="28"/>
          <w:szCs w:val="28"/>
        </w:rPr>
        <w:t>Dem Guten oder dem Bösen</w:t>
      </w:r>
      <w:r>
        <w:rPr>
          <w:rFonts w:ascii="Times New Roman" w:hAnsi="Times New Roman" w:cs="Times New Roman"/>
          <w:sz w:val="28"/>
          <w:szCs w:val="28"/>
        </w:rPr>
        <w:t>?</w:t>
      </w:r>
    </w:p>
    <w:p w14:paraId="73D70A32" w14:textId="77777777" w:rsidR="005042CC" w:rsidRDefault="005042CC" w:rsidP="00CC1B28">
      <w:pPr>
        <w:spacing w:after="0" w:line="360" w:lineRule="auto"/>
        <w:rPr>
          <w:rFonts w:ascii="Times New Roman" w:hAnsi="Times New Roman" w:cs="Times New Roman"/>
          <w:sz w:val="28"/>
          <w:szCs w:val="28"/>
        </w:rPr>
      </w:pPr>
    </w:p>
    <w:p w14:paraId="24CD921D" w14:textId="440E0AEF" w:rsidR="005042CC" w:rsidRDefault="005042CC"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Selbstkritisch müssen wir feststellen</w:t>
      </w:r>
      <w:r w:rsidR="006F4C7F">
        <w:rPr>
          <w:rFonts w:ascii="Times New Roman" w:hAnsi="Times New Roman" w:cs="Times New Roman"/>
          <w:sz w:val="28"/>
          <w:szCs w:val="28"/>
        </w:rPr>
        <w:t xml:space="preserve">, dass auch viele Christen </w:t>
      </w:r>
      <w:r w:rsidR="00575120">
        <w:rPr>
          <w:rFonts w:ascii="Times New Roman" w:hAnsi="Times New Roman" w:cs="Times New Roman"/>
          <w:sz w:val="28"/>
          <w:szCs w:val="28"/>
        </w:rPr>
        <w:t xml:space="preserve">in den Jahren zuvor sich falsch orientiert haben. Nicht Jesus Christus war der Herrscher ihres Lebens sondern der Führer und Staat. </w:t>
      </w:r>
      <w:r w:rsidR="005B5BA6">
        <w:rPr>
          <w:rFonts w:ascii="Times New Roman" w:hAnsi="Times New Roman" w:cs="Times New Roman"/>
          <w:sz w:val="28"/>
          <w:szCs w:val="28"/>
        </w:rPr>
        <w:t xml:space="preserve">Die Folge: </w:t>
      </w:r>
      <w:r w:rsidR="00575120">
        <w:rPr>
          <w:rFonts w:ascii="Times New Roman" w:hAnsi="Times New Roman" w:cs="Times New Roman"/>
          <w:sz w:val="28"/>
          <w:szCs w:val="28"/>
        </w:rPr>
        <w:t xml:space="preserve">Menschverachtung statt Respekt. Tod statt Leben. </w:t>
      </w:r>
      <w:r w:rsidR="005B5BA6">
        <w:rPr>
          <w:rFonts w:ascii="Times New Roman" w:hAnsi="Times New Roman" w:cs="Times New Roman"/>
          <w:sz w:val="28"/>
          <w:szCs w:val="28"/>
        </w:rPr>
        <w:t xml:space="preserve">Viele Christen hatten </w:t>
      </w:r>
      <w:r w:rsidR="00CC1B28" w:rsidRPr="00CC1B28">
        <w:rPr>
          <w:rFonts w:ascii="Times New Roman" w:hAnsi="Times New Roman" w:cs="Times New Roman"/>
          <w:sz w:val="28"/>
          <w:szCs w:val="28"/>
        </w:rPr>
        <w:t xml:space="preserve">geprüft und sich für das Böse entschieden. Der damalige Landesposaunentag war eine einzige Aufforderung, sich </w:t>
      </w:r>
      <w:r w:rsidR="005B5BA6">
        <w:rPr>
          <w:rFonts w:ascii="Times New Roman" w:hAnsi="Times New Roman" w:cs="Times New Roman"/>
          <w:sz w:val="28"/>
          <w:szCs w:val="28"/>
        </w:rPr>
        <w:t xml:space="preserve">neu </w:t>
      </w:r>
      <w:r w:rsidR="00CC1B28" w:rsidRPr="00CC1B28">
        <w:rPr>
          <w:rFonts w:ascii="Times New Roman" w:hAnsi="Times New Roman" w:cs="Times New Roman"/>
          <w:sz w:val="28"/>
          <w:szCs w:val="28"/>
        </w:rPr>
        <w:t xml:space="preserve">für das Gute zu entscheiden. </w:t>
      </w:r>
    </w:p>
    <w:p w14:paraId="10E1DB22" w14:textId="77777777" w:rsidR="005042CC" w:rsidRDefault="005042CC" w:rsidP="00CC1B28">
      <w:pPr>
        <w:spacing w:after="0" w:line="360" w:lineRule="auto"/>
        <w:rPr>
          <w:rFonts w:ascii="Times New Roman" w:hAnsi="Times New Roman" w:cs="Times New Roman"/>
          <w:sz w:val="28"/>
          <w:szCs w:val="28"/>
        </w:rPr>
      </w:pPr>
    </w:p>
    <w:p w14:paraId="275B1441" w14:textId="476C6A1C" w:rsidR="00CC1B28" w:rsidRPr="00CC1B28" w:rsidRDefault="005B5BA6"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Auf der Schlussfeier kommen wir auf dem Münsterplatz zusammen. Auch dieser Ort erinnert an die zwischen </w:t>
      </w:r>
      <w:r w:rsidR="00CC1B28" w:rsidRPr="00CC1B28">
        <w:rPr>
          <w:rFonts w:ascii="Times New Roman" w:hAnsi="Times New Roman" w:cs="Times New Roman"/>
          <w:sz w:val="28"/>
          <w:szCs w:val="28"/>
        </w:rPr>
        <w:t>Gut und Böse</w:t>
      </w:r>
      <w:r w:rsidR="00575120">
        <w:rPr>
          <w:rFonts w:ascii="Times New Roman" w:hAnsi="Times New Roman" w:cs="Times New Roman"/>
          <w:sz w:val="28"/>
          <w:szCs w:val="28"/>
        </w:rPr>
        <w:t xml:space="preserve">. </w:t>
      </w:r>
      <w:r w:rsidR="00CC1B28" w:rsidRPr="00CC1B28">
        <w:rPr>
          <w:rFonts w:ascii="Times New Roman" w:hAnsi="Times New Roman" w:cs="Times New Roman"/>
          <w:sz w:val="28"/>
          <w:szCs w:val="28"/>
        </w:rPr>
        <w:t>Wenige Meter von hier, hier am Münsterplatz, stand das Wohnhaus der Familie Scholl. Hans und Sophie Scholl hatten sich für das Gute entschieden</w:t>
      </w:r>
      <w:r>
        <w:rPr>
          <w:rFonts w:ascii="Times New Roman" w:hAnsi="Times New Roman" w:cs="Times New Roman"/>
          <w:sz w:val="28"/>
          <w:szCs w:val="28"/>
        </w:rPr>
        <w:t xml:space="preserve">. Diesen Einsatz für das Gute, für die weiße </w:t>
      </w:r>
      <w:r>
        <w:rPr>
          <w:rFonts w:ascii="Times New Roman" w:hAnsi="Times New Roman" w:cs="Times New Roman"/>
          <w:sz w:val="28"/>
          <w:szCs w:val="28"/>
        </w:rPr>
        <w:lastRenderedPageBreak/>
        <w:t xml:space="preserve">Rose </w:t>
      </w:r>
      <w:r w:rsidR="00CC1B28" w:rsidRPr="00CC1B28">
        <w:rPr>
          <w:rFonts w:ascii="Times New Roman" w:hAnsi="Times New Roman" w:cs="Times New Roman"/>
          <w:sz w:val="28"/>
          <w:szCs w:val="28"/>
        </w:rPr>
        <w:t xml:space="preserve">bezahlten </w:t>
      </w:r>
      <w:r>
        <w:rPr>
          <w:rFonts w:ascii="Times New Roman" w:hAnsi="Times New Roman" w:cs="Times New Roman"/>
          <w:sz w:val="28"/>
          <w:szCs w:val="28"/>
        </w:rPr>
        <w:t xml:space="preserve">sie </w:t>
      </w:r>
      <w:r w:rsidR="00CC1B28" w:rsidRPr="00CC1B28">
        <w:rPr>
          <w:rFonts w:ascii="Times New Roman" w:hAnsi="Times New Roman" w:cs="Times New Roman"/>
          <w:sz w:val="28"/>
          <w:szCs w:val="28"/>
        </w:rPr>
        <w:t xml:space="preserve">mit ihrem Leben. </w:t>
      </w:r>
      <w:r>
        <w:rPr>
          <w:rFonts w:ascii="Times New Roman" w:hAnsi="Times New Roman" w:cs="Times New Roman"/>
          <w:sz w:val="28"/>
          <w:szCs w:val="28"/>
        </w:rPr>
        <w:t xml:space="preserve">Nach Kriegsende wurde Robert Scholl, der </w:t>
      </w:r>
      <w:r w:rsidR="00CC1B28" w:rsidRPr="00CC1B28">
        <w:rPr>
          <w:rFonts w:ascii="Times New Roman" w:hAnsi="Times New Roman" w:cs="Times New Roman"/>
          <w:sz w:val="28"/>
          <w:szCs w:val="28"/>
        </w:rPr>
        <w:t xml:space="preserve">Vater der beiden, </w:t>
      </w:r>
      <w:r>
        <w:rPr>
          <w:rFonts w:ascii="Times New Roman" w:hAnsi="Times New Roman" w:cs="Times New Roman"/>
          <w:sz w:val="28"/>
          <w:szCs w:val="28"/>
        </w:rPr>
        <w:t xml:space="preserve">der erste </w:t>
      </w:r>
      <w:r w:rsidR="00CC1B28" w:rsidRPr="00CC1B28">
        <w:rPr>
          <w:rFonts w:ascii="Times New Roman" w:hAnsi="Times New Roman" w:cs="Times New Roman"/>
          <w:sz w:val="28"/>
          <w:szCs w:val="28"/>
        </w:rPr>
        <w:t>kommissarische Oberbürgermeister der Stadt.</w:t>
      </w:r>
    </w:p>
    <w:p w14:paraId="6C24C413" w14:textId="77777777" w:rsidR="00CC1B28" w:rsidRPr="00CC1B28" w:rsidRDefault="00CC1B28" w:rsidP="00CC1B28">
      <w:pPr>
        <w:spacing w:after="0" w:line="360" w:lineRule="auto"/>
        <w:rPr>
          <w:rFonts w:ascii="Times New Roman" w:hAnsi="Times New Roman" w:cs="Times New Roman"/>
          <w:sz w:val="28"/>
          <w:szCs w:val="28"/>
        </w:rPr>
      </w:pPr>
    </w:p>
    <w:p w14:paraId="5982EB29" w14:textId="6B0A7A30" w:rsidR="00CC1B28" w:rsidRPr="00CC1B28" w:rsidRDefault="005B5BA6"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CC1B28" w:rsidRPr="00CC1B28">
        <w:rPr>
          <w:rFonts w:ascii="Times New Roman" w:hAnsi="Times New Roman" w:cs="Times New Roman"/>
          <w:sz w:val="28"/>
          <w:szCs w:val="28"/>
        </w:rPr>
        <w:t>Prüfet alles und das Gute behaltet</w:t>
      </w:r>
      <w:r>
        <w:rPr>
          <w:rFonts w:ascii="Times New Roman" w:hAnsi="Times New Roman" w:cs="Times New Roman"/>
          <w:sz w:val="28"/>
          <w:szCs w:val="28"/>
        </w:rPr>
        <w:t>“. D</w:t>
      </w:r>
      <w:r w:rsidR="00CC1B28" w:rsidRPr="00CC1B28">
        <w:rPr>
          <w:rFonts w:ascii="Times New Roman" w:hAnsi="Times New Roman" w:cs="Times New Roman"/>
          <w:sz w:val="28"/>
          <w:szCs w:val="28"/>
        </w:rPr>
        <w:t>as ist unsere Aufgabe. Ganz selten, fällt das Prüfergebnis so klar aus wie beim Posaunentag 1946 in Ulm. Von diesem Tag ging ein Weckruf durch ganz Württemberg</w:t>
      </w:r>
      <w:r>
        <w:rPr>
          <w:rFonts w:ascii="Times New Roman" w:hAnsi="Times New Roman" w:cs="Times New Roman"/>
          <w:sz w:val="28"/>
          <w:szCs w:val="28"/>
        </w:rPr>
        <w:t>. E</w:t>
      </w:r>
      <w:r w:rsidR="00CC1B28" w:rsidRPr="00CC1B28">
        <w:rPr>
          <w:rFonts w:ascii="Times New Roman" w:hAnsi="Times New Roman" w:cs="Times New Roman"/>
          <w:sz w:val="28"/>
          <w:szCs w:val="28"/>
        </w:rPr>
        <w:t xml:space="preserve">s war der Aufbruch in eine friedliche Zukunft und es war eine heilsame Erinnerung an das Gute, </w:t>
      </w:r>
      <w:r>
        <w:rPr>
          <w:rFonts w:ascii="Times New Roman" w:hAnsi="Times New Roman" w:cs="Times New Roman"/>
          <w:sz w:val="28"/>
          <w:szCs w:val="28"/>
        </w:rPr>
        <w:t xml:space="preserve">das viele aus dem Blick verloren hatten. </w:t>
      </w:r>
    </w:p>
    <w:p w14:paraId="0E847138" w14:textId="77777777" w:rsidR="00CC1B28" w:rsidRPr="00CC1B28" w:rsidRDefault="00CC1B28" w:rsidP="00CC1B28">
      <w:pPr>
        <w:spacing w:after="0" w:line="360" w:lineRule="auto"/>
        <w:rPr>
          <w:rFonts w:ascii="Times New Roman" w:hAnsi="Times New Roman" w:cs="Times New Roman"/>
          <w:sz w:val="28"/>
          <w:szCs w:val="28"/>
        </w:rPr>
      </w:pPr>
    </w:p>
    <w:p w14:paraId="62792D93" w14:textId="77777777" w:rsidR="004B5C4F"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Wenn wir nun heute prüfen und das Gute behalten wollen, ist es nicht ganz so ein</w:t>
      </w:r>
      <w:r w:rsidR="005B5BA6">
        <w:rPr>
          <w:rFonts w:ascii="Times New Roman" w:hAnsi="Times New Roman" w:cs="Times New Roman"/>
          <w:sz w:val="28"/>
          <w:szCs w:val="28"/>
        </w:rPr>
        <w:t>deutig wie 1946</w:t>
      </w:r>
      <w:r w:rsidRPr="00CC1B28">
        <w:rPr>
          <w:rFonts w:ascii="Times New Roman" w:hAnsi="Times New Roman" w:cs="Times New Roman"/>
          <w:sz w:val="28"/>
          <w:szCs w:val="28"/>
        </w:rPr>
        <w:t>.</w:t>
      </w:r>
      <w:r w:rsidR="004B5C4F">
        <w:rPr>
          <w:rFonts w:ascii="Times New Roman" w:hAnsi="Times New Roman" w:cs="Times New Roman"/>
          <w:sz w:val="28"/>
          <w:szCs w:val="28"/>
        </w:rPr>
        <w:t xml:space="preserve"> Orientierung dabei schenkt uns unser Glaube. Der Glaube an Gott, den Schöpfer, der die Welt nicht nur geschaffen hat, sondern auch erhält. Der Glaube an Jesus Christus, der für uns gestorben ist und uns gewiss macht, dass Gottes Liebe das letzte Wort behält. Und der Glaube an den </w:t>
      </w:r>
      <w:r w:rsidRPr="00CC1B28">
        <w:rPr>
          <w:rFonts w:ascii="Times New Roman" w:hAnsi="Times New Roman" w:cs="Times New Roman"/>
          <w:sz w:val="28"/>
          <w:szCs w:val="28"/>
        </w:rPr>
        <w:t>Heiligen Geist, der uns in die große Gemeinschaft führt und uns und die Kirche erneuert. Ein Bläser sagte mir einmal</w:t>
      </w:r>
      <w:r w:rsidR="004B5C4F">
        <w:rPr>
          <w:rFonts w:ascii="Times New Roman" w:hAnsi="Times New Roman" w:cs="Times New Roman"/>
          <w:sz w:val="28"/>
          <w:szCs w:val="28"/>
        </w:rPr>
        <w:t xml:space="preserve">: „Es ist </w:t>
      </w:r>
      <w:r w:rsidRPr="00CC1B28">
        <w:rPr>
          <w:rFonts w:ascii="Times New Roman" w:hAnsi="Times New Roman" w:cs="Times New Roman"/>
          <w:sz w:val="28"/>
          <w:szCs w:val="28"/>
        </w:rPr>
        <w:t xml:space="preserve">gerade die Gemeinschaft im Posaunenchor, die </w:t>
      </w:r>
      <w:r w:rsidR="004B5C4F">
        <w:rPr>
          <w:rFonts w:ascii="Times New Roman" w:hAnsi="Times New Roman" w:cs="Times New Roman"/>
          <w:sz w:val="28"/>
          <w:szCs w:val="28"/>
        </w:rPr>
        <w:t xml:space="preserve">mich trägt, auch </w:t>
      </w:r>
      <w:r w:rsidRPr="00CC1B28">
        <w:rPr>
          <w:rFonts w:ascii="Times New Roman" w:hAnsi="Times New Roman" w:cs="Times New Roman"/>
          <w:sz w:val="28"/>
          <w:szCs w:val="28"/>
        </w:rPr>
        <w:t>in schwerer Zeit</w:t>
      </w:r>
      <w:r w:rsidR="004B5C4F">
        <w:rPr>
          <w:rFonts w:ascii="Times New Roman" w:hAnsi="Times New Roman" w:cs="Times New Roman"/>
          <w:sz w:val="28"/>
          <w:szCs w:val="28"/>
        </w:rPr>
        <w:t>“</w:t>
      </w:r>
      <w:r w:rsidRPr="00CC1B28">
        <w:rPr>
          <w:rFonts w:ascii="Times New Roman" w:hAnsi="Times New Roman" w:cs="Times New Roman"/>
          <w:sz w:val="28"/>
          <w:szCs w:val="28"/>
        </w:rPr>
        <w:t xml:space="preserve">. </w:t>
      </w:r>
    </w:p>
    <w:p w14:paraId="0156ADBD" w14:textId="77777777" w:rsidR="004B5C4F" w:rsidRDefault="004B5C4F" w:rsidP="00CC1B28">
      <w:pPr>
        <w:spacing w:after="0" w:line="360" w:lineRule="auto"/>
        <w:rPr>
          <w:rFonts w:ascii="Times New Roman" w:hAnsi="Times New Roman" w:cs="Times New Roman"/>
          <w:sz w:val="28"/>
          <w:szCs w:val="28"/>
        </w:rPr>
      </w:pPr>
    </w:p>
    <w:p w14:paraId="09F82559" w14:textId="5DD64D0C" w:rsidR="00CC1B28" w:rsidRPr="00CC1B28"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Aber was, wenn die Posaunen verklungen sind, das Gloria gesungen und die mächtigen Glocken des Münsters langsam zu schlagen aufhören. Können wir diese Gemeinschaft bewahren und das Gute tun, auch, wenn der Posaunentag vorüber ist?</w:t>
      </w:r>
    </w:p>
    <w:p w14:paraId="0FBD7D0F" w14:textId="77777777" w:rsidR="00CC1B28" w:rsidRPr="00CC1B28" w:rsidRDefault="00CC1B28" w:rsidP="00CC1B28">
      <w:pPr>
        <w:spacing w:after="0" w:line="360" w:lineRule="auto"/>
        <w:rPr>
          <w:rFonts w:ascii="Times New Roman" w:hAnsi="Times New Roman" w:cs="Times New Roman"/>
          <w:sz w:val="28"/>
          <w:szCs w:val="28"/>
        </w:rPr>
      </w:pPr>
    </w:p>
    <w:p w14:paraId="7EB4A43C" w14:textId="77777777" w:rsidR="001D54F0" w:rsidRDefault="004B5C4F" w:rsidP="00CC1B28">
      <w:pPr>
        <w:spacing w:after="0" w:line="360" w:lineRule="auto"/>
        <w:rPr>
          <w:rFonts w:ascii="Times New Roman" w:hAnsi="Times New Roman" w:cs="Times New Roman"/>
          <w:sz w:val="28"/>
          <w:szCs w:val="28"/>
        </w:rPr>
      </w:pPr>
      <w:r w:rsidRPr="004B5C4F">
        <w:rPr>
          <w:rFonts w:ascii="Times New Roman" w:hAnsi="Times New Roman" w:cs="Times New Roman"/>
          <w:b/>
          <w:bCs/>
          <w:i/>
          <w:iCs/>
          <w:sz w:val="28"/>
          <w:szCs w:val="28"/>
        </w:rPr>
        <w:t>„</w:t>
      </w:r>
      <w:r w:rsidR="00CC1B28" w:rsidRPr="004B5C4F">
        <w:rPr>
          <w:rFonts w:ascii="Times New Roman" w:hAnsi="Times New Roman" w:cs="Times New Roman"/>
          <w:b/>
          <w:bCs/>
          <w:i/>
          <w:iCs/>
          <w:sz w:val="28"/>
          <w:szCs w:val="28"/>
        </w:rPr>
        <w:t>Prüfet alles und das Gute behaltet</w:t>
      </w:r>
      <w:r w:rsidRPr="004B5C4F">
        <w:rPr>
          <w:rFonts w:ascii="Times New Roman" w:hAnsi="Times New Roman" w:cs="Times New Roman"/>
          <w:b/>
          <w:bCs/>
          <w:i/>
          <w:iCs/>
          <w:sz w:val="28"/>
          <w:szCs w:val="28"/>
        </w:rPr>
        <w:t>“</w:t>
      </w:r>
      <w:r w:rsidR="00CC1B28" w:rsidRPr="004B5C4F">
        <w:rPr>
          <w:rFonts w:ascii="Times New Roman" w:hAnsi="Times New Roman" w:cs="Times New Roman"/>
          <w:b/>
          <w:bCs/>
          <w:i/>
          <w:iCs/>
          <w:sz w:val="28"/>
          <w:szCs w:val="28"/>
        </w:rPr>
        <w:t>.</w:t>
      </w:r>
      <w:r w:rsidR="00CC1B28" w:rsidRPr="00CC1B28">
        <w:rPr>
          <w:rFonts w:ascii="Times New Roman" w:hAnsi="Times New Roman" w:cs="Times New Roman"/>
          <w:sz w:val="28"/>
          <w:szCs w:val="28"/>
        </w:rPr>
        <w:t xml:space="preserve"> So heißt es der Jahreslosung in der Übersetzung Martin Luthers. </w:t>
      </w:r>
      <w:r>
        <w:rPr>
          <w:rFonts w:ascii="Times New Roman" w:hAnsi="Times New Roman" w:cs="Times New Roman"/>
          <w:sz w:val="28"/>
          <w:szCs w:val="28"/>
        </w:rPr>
        <w:t>Was meint aber dieses „</w:t>
      </w:r>
      <w:r w:rsidR="00CC1B28" w:rsidRPr="00CC1B28">
        <w:rPr>
          <w:rFonts w:ascii="Times New Roman" w:hAnsi="Times New Roman" w:cs="Times New Roman"/>
          <w:sz w:val="28"/>
          <w:szCs w:val="28"/>
        </w:rPr>
        <w:t>behalten”</w:t>
      </w:r>
      <w:r>
        <w:rPr>
          <w:rFonts w:ascii="Times New Roman" w:hAnsi="Times New Roman" w:cs="Times New Roman"/>
          <w:sz w:val="28"/>
          <w:szCs w:val="28"/>
        </w:rPr>
        <w:t>?</w:t>
      </w:r>
      <w:r w:rsidR="00CC1B28" w:rsidRPr="00CC1B28">
        <w:rPr>
          <w:rFonts w:ascii="Times New Roman" w:hAnsi="Times New Roman" w:cs="Times New Roman"/>
          <w:sz w:val="28"/>
          <w:szCs w:val="28"/>
        </w:rPr>
        <w:t xml:space="preserve"> Es bedeutet nicht, dass man </w:t>
      </w:r>
      <w:r>
        <w:rPr>
          <w:rFonts w:ascii="Times New Roman" w:hAnsi="Times New Roman" w:cs="Times New Roman"/>
          <w:sz w:val="28"/>
          <w:szCs w:val="28"/>
        </w:rPr>
        <w:t xml:space="preserve">das Gute </w:t>
      </w:r>
      <w:r w:rsidR="00CC1B28" w:rsidRPr="00CC1B28">
        <w:rPr>
          <w:rFonts w:ascii="Times New Roman" w:hAnsi="Times New Roman" w:cs="Times New Roman"/>
          <w:sz w:val="28"/>
          <w:szCs w:val="28"/>
        </w:rPr>
        <w:t xml:space="preserve">abheftet oder auf der Festplatte seines Computers archiviert. </w:t>
      </w:r>
      <w:r>
        <w:rPr>
          <w:rFonts w:ascii="Times New Roman" w:hAnsi="Times New Roman" w:cs="Times New Roman"/>
          <w:sz w:val="28"/>
          <w:szCs w:val="28"/>
        </w:rPr>
        <w:t>„</w:t>
      </w:r>
      <w:r w:rsidR="00CC1B28" w:rsidRPr="00CC1B28">
        <w:rPr>
          <w:rFonts w:ascii="Times New Roman" w:hAnsi="Times New Roman" w:cs="Times New Roman"/>
          <w:sz w:val="28"/>
          <w:szCs w:val="28"/>
        </w:rPr>
        <w:t>Behalten</w:t>
      </w:r>
      <w:r>
        <w:rPr>
          <w:rFonts w:ascii="Times New Roman" w:hAnsi="Times New Roman" w:cs="Times New Roman"/>
          <w:sz w:val="28"/>
          <w:szCs w:val="28"/>
        </w:rPr>
        <w:t>“</w:t>
      </w:r>
      <w:r w:rsidR="00CC1B28" w:rsidRPr="00CC1B28">
        <w:rPr>
          <w:rFonts w:ascii="Times New Roman" w:hAnsi="Times New Roman" w:cs="Times New Roman"/>
          <w:sz w:val="28"/>
          <w:szCs w:val="28"/>
        </w:rPr>
        <w:t xml:space="preserve"> heißt so viel wie festhalten</w:t>
      </w:r>
      <w:r w:rsidR="001D54F0">
        <w:rPr>
          <w:rFonts w:ascii="Times New Roman" w:hAnsi="Times New Roman" w:cs="Times New Roman"/>
          <w:sz w:val="28"/>
          <w:szCs w:val="28"/>
        </w:rPr>
        <w:t>:</w:t>
      </w:r>
      <w:r w:rsidR="00CC1B28" w:rsidRPr="00CC1B28">
        <w:rPr>
          <w:rFonts w:ascii="Times New Roman" w:hAnsi="Times New Roman" w:cs="Times New Roman"/>
          <w:sz w:val="28"/>
          <w:szCs w:val="28"/>
        </w:rPr>
        <w:t xml:space="preserve"> </w:t>
      </w:r>
      <w:r w:rsidR="001D54F0">
        <w:rPr>
          <w:rFonts w:ascii="Times New Roman" w:hAnsi="Times New Roman" w:cs="Times New Roman"/>
          <w:sz w:val="28"/>
          <w:szCs w:val="28"/>
        </w:rPr>
        <w:t>„</w:t>
      </w:r>
      <w:r w:rsidR="00CC1B28" w:rsidRPr="00CC1B28">
        <w:rPr>
          <w:rFonts w:ascii="Times New Roman" w:hAnsi="Times New Roman" w:cs="Times New Roman"/>
          <w:sz w:val="28"/>
          <w:szCs w:val="28"/>
        </w:rPr>
        <w:t>Haltet das Gute fest!</w:t>
      </w:r>
      <w:r w:rsidR="001D54F0">
        <w:rPr>
          <w:rFonts w:ascii="Times New Roman" w:hAnsi="Times New Roman" w:cs="Times New Roman"/>
          <w:sz w:val="28"/>
          <w:szCs w:val="28"/>
        </w:rPr>
        <w:t>“</w:t>
      </w:r>
      <w:r w:rsidR="00CC1B28" w:rsidRPr="00CC1B28">
        <w:rPr>
          <w:rFonts w:ascii="Times New Roman" w:hAnsi="Times New Roman" w:cs="Times New Roman"/>
          <w:sz w:val="28"/>
          <w:szCs w:val="28"/>
        </w:rPr>
        <w:t xml:space="preserve"> </w:t>
      </w:r>
    </w:p>
    <w:p w14:paraId="681D38F9" w14:textId="77777777" w:rsidR="001D54F0" w:rsidRDefault="001D54F0" w:rsidP="00CC1B28">
      <w:pPr>
        <w:spacing w:after="0" w:line="360" w:lineRule="auto"/>
        <w:rPr>
          <w:rFonts w:ascii="Times New Roman" w:hAnsi="Times New Roman" w:cs="Times New Roman"/>
          <w:sz w:val="28"/>
          <w:szCs w:val="28"/>
        </w:rPr>
      </w:pPr>
    </w:p>
    <w:p w14:paraId="737364FD" w14:textId="70A4AB3A" w:rsidR="00CC1B28" w:rsidRPr="00CC1B28" w:rsidRDefault="001D54F0" w:rsidP="00CC1B2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Damit </w:t>
      </w:r>
      <w:r w:rsidR="00CC1B28" w:rsidRPr="00CC1B28">
        <w:rPr>
          <w:rFonts w:ascii="Times New Roman" w:hAnsi="Times New Roman" w:cs="Times New Roman"/>
          <w:sz w:val="28"/>
          <w:szCs w:val="28"/>
        </w:rPr>
        <w:t>wird deutlich</w:t>
      </w:r>
      <w:r>
        <w:rPr>
          <w:rFonts w:ascii="Times New Roman" w:hAnsi="Times New Roman" w:cs="Times New Roman"/>
          <w:sz w:val="28"/>
          <w:szCs w:val="28"/>
        </w:rPr>
        <w:t xml:space="preserve">: Mit der Wahl des Guten ist es nicht getan. Jede </w:t>
      </w:r>
      <w:r w:rsidR="00CC1B28" w:rsidRPr="00CC1B28">
        <w:rPr>
          <w:rFonts w:ascii="Times New Roman" w:hAnsi="Times New Roman" w:cs="Times New Roman"/>
          <w:sz w:val="28"/>
          <w:szCs w:val="28"/>
        </w:rPr>
        <w:t xml:space="preserve">Musik </w:t>
      </w:r>
      <w:r>
        <w:rPr>
          <w:rFonts w:ascii="Times New Roman" w:hAnsi="Times New Roman" w:cs="Times New Roman"/>
          <w:sz w:val="28"/>
          <w:szCs w:val="28"/>
        </w:rPr>
        <w:t xml:space="preserve">erinnert uns daran. </w:t>
      </w:r>
      <w:r w:rsidR="00CC1B28" w:rsidRPr="00CC1B28">
        <w:rPr>
          <w:rFonts w:ascii="Times New Roman" w:hAnsi="Times New Roman" w:cs="Times New Roman"/>
          <w:sz w:val="28"/>
          <w:szCs w:val="28"/>
        </w:rPr>
        <w:t xml:space="preserve">Das gemeinsame Spiel, der </w:t>
      </w:r>
      <w:r>
        <w:rPr>
          <w:rFonts w:ascii="Times New Roman" w:hAnsi="Times New Roman" w:cs="Times New Roman"/>
          <w:sz w:val="28"/>
          <w:szCs w:val="28"/>
        </w:rPr>
        <w:t>Zusammenk</w:t>
      </w:r>
      <w:r w:rsidR="00CC1B28" w:rsidRPr="00CC1B28">
        <w:rPr>
          <w:rFonts w:ascii="Times New Roman" w:hAnsi="Times New Roman" w:cs="Times New Roman"/>
          <w:sz w:val="28"/>
          <w:szCs w:val="28"/>
        </w:rPr>
        <w:t>lang der Instrumente, die Resonanz – alles das ist ja nicht von Dauer. Das Gute bleibt nicht von selbst.</w:t>
      </w:r>
    </w:p>
    <w:p w14:paraId="2CF6351F" w14:textId="77777777" w:rsidR="00CC1B28" w:rsidRPr="00CC1B28" w:rsidRDefault="00CC1B28" w:rsidP="00CC1B28">
      <w:pPr>
        <w:spacing w:after="0" w:line="360" w:lineRule="auto"/>
        <w:rPr>
          <w:rFonts w:ascii="Times New Roman" w:hAnsi="Times New Roman" w:cs="Times New Roman"/>
          <w:sz w:val="28"/>
          <w:szCs w:val="28"/>
        </w:rPr>
      </w:pPr>
    </w:p>
    <w:p w14:paraId="4282E248" w14:textId="77777777" w:rsidR="001D54F0"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 xml:space="preserve">Genau betrachtet drückt sich hierin eine Grundfrage unseres Glaubens aus. </w:t>
      </w:r>
    </w:p>
    <w:p w14:paraId="7C60BFCC" w14:textId="2686A2F6" w:rsidR="00CC1B28" w:rsidRPr="00CC1B28"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 xml:space="preserve">Wir machen Erfahrungen an bestimmten Orten, zu bestimmten Zeiten, in der Begegnung mit anderen Menschen und eben in der Musik. </w:t>
      </w:r>
      <w:r w:rsidR="001D54F0">
        <w:rPr>
          <w:rFonts w:ascii="Times New Roman" w:hAnsi="Times New Roman" w:cs="Times New Roman"/>
          <w:sz w:val="28"/>
          <w:szCs w:val="28"/>
        </w:rPr>
        <w:t xml:space="preserve">Zugleich spüren wir: </w:t>
      </w:r>
      <w:r w:rsidR="00765352">
        <w:rPr>
          <w:rFonts w:ascii="Times New Roman" w:hAnsi="Times New Roman" w:cs="Times New Roman"/>
          <w:sz w:val="28"/>
          <w:szCs w:val="28"/>
        </w:rPr>
        <w:t>So sehr wir uns auch bemühen, d</w:t>
      </w:r>
      <w:r w:rsidR="001D54F0">
        <w:rPr>
          <w:rFonts w:ascii="Times New Roman" w:hAnsi="Times New Roman" w:cs="Times New Roman"/>
          <w:sz w:val="28"/>
          <w:szCs w:val="28"/>
        </w:rPr>
        <w:t>iese Erfahrung können wir nicht konservieren</w:t>
      </w:r>
      <w:r w:rsidR="00765352">
        <w:rPr>
          <w:rFonts w:ascii="Times New Roman" w:hAnsi="Times New Roman" w:cs="Times New Roman"/>
          <w:sz w:val="28"/>
          <w:szCs w:val="28"/>
        </w:rPr>
        <w:t xml:space="preserve">. </w:t>
      </w:r>
      <w:r w:rsidR="001D54F0">
        <w:rPr>
          <w:rFonts w:ascii="Times New Roman" w:hAnsi="Times New Roman" w:cs="Times New Roman"/>
          <w:sz w:val="28"/>
          <w:szCs w:val="28"/>
        </w:rPr>
        <w:t xml:space="preserve">Und wenn wir ehrlich sind, gleicht manches Tun in unserer Kirche eher dem Bewahren </w:t>
      </w:r>
      <w:r w:rsidR="00765352">
        <w:rPr>
          <w:rFonts w:ascii="Times New Roman" w:hAnsi="Times New Roman" w:cs="Times New Roman"/>
          <w:sz w:val="28"/>
          <w:szCs w:val="28"/>
        </w:rPr>
        <w:t xml:space="preserve">der </w:t>
      </w:r>
      <w:r w:rsidR="001D54F0">
        <w:rPr>
          <w:rFonts w:ascii="Times New Roman" w:hAnsi="Times New Roman" w:cs="Times New Roman"/>
          <w:sz w:val="28"/>
          <w:szCs w:val="28"/>
        </w:rPr>
        <w:t xml:space="preserve">Asche als dem </w:t>
      </w:r>
      <w:r w:rsidR="00765352">
        <w:rPr>
          <w:rFonts w:ascii="Times New Roman" w:hAnsi="Times New Roman" w:cs="Times New Roman"/>
          <w:sz w:val="28"/>
          <w:szCs w:val="28"/>
        </w:rPr>
        <w:t xml:space="preserve">„Behalten“ </w:t>
      </w:r>
      <w:r w:rsidR="001D54F0">
        <w:rPr>
          <w:rFonts w:ascii="Times New Roman" w:hAnsi="Times New Roman" w:cs="Times New Roman"/>
          <w:sz w:val="28"/>
          <w:szCs w:val="28"/>
        </w:rPr>
        <w:t xml:space="preserve">und Weittragen der Glut. Die Posaunenchorarbeit </w:t>
      </w:r>
      <w:r w:rsidR="00765352">
        <w:rPr>
          <w:rFonts w:ascii="Times New Roman" w:hAnsi="Times New Roman" w:cs="Times New Roman"/>
          <w:sz w:val="28"/>
          <w:szCs w:val="28"/>
        </w:rPr>
        <w:t xml:space="preserve">in unseren Gemeinden gehört eindeutig zum zweiten. Die Posaunenarbeit trägt diese Glut weiter. </w:t>
      </w:r>
      <w:r w:rsidRPr="00CC1B28">
        <w:rPr>
          <w:rFonts w:ascii="Times New Roman" w:hAnsi="Times New Roman" w:cs="Times New Roman"/>
          <w:sz w:val="28"/>
          <w:szCs w:val="28"/>
        </w:rPr>
        <w:t>Und am Landesposaunentag wird diese Glut immer wieder neu entflammt.</w:t>
      </w:r>
    </w:p>
    <w:p w14:paraId="26AAF7A3" w14:textId="77777777" w:rsidR="00CC1B28" w:rsidRPr="00CC1B28" w:rsidRDefault="00CC1B28" w:rsidP="00CC1B28">
      <w:pPr>
        <w:spacing w:after="0" w:line="360" w:lineRule="auto"/>
        <w:rPr>
          <w:rFonts w:ascii="Times New Roman" w:hAnsi="Times New Roman" w:cs="Times New Roman"/>
          <w:sz w:val="28"/>
          <w:szCs w:val="28"/>
        </w:rPr>
      </w:pPr>
    </w:p>
    <w:p w14:paraId="6E4553A2" w14:textId="6E1E26DE" w:rsidR="00765352"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Prüfet alles und haltet das Gute fest. Macht es zu eurer Sache</w:t>
      </w:r>
      <w:r w:rsidR="003A16DE">
        <w:rPr>
          <w:rFonts w:ascii="Times New Roman" w:hAnsi="Times New Roman" w:cs="Times New Roman"/>
          <w:sz w:val="28"/>
          <w:szCs w:val="28"/>
        </w:rPr>
        <w:t xml:space="preserve">. Tragt die Glut weiter: Glaube, Hoffnung, Liebe. </w:t>
      </w:r>
    </w:p>
    <w:p w14:paraId="07EAEBE1" w14:textId="0B48432A" w:rsidR="00CC1B28" w:rsidRPr="00CC1B28" w:rsidRDefault="00CC1B28" w:rsidP="00CC1B28">
      <w:pPr>
        <w:spacing w:after="0" w:line="360" w:lineRule="auto"/>
        <w:rPr>
          <w:rFonts w:ascii="Times New Roman" w:hAnsi="Times New Roman" w:cs="Times New Roman"/>
          <w:sz w:val="28"/>
          <w:szCs w:val="28"/>
        </w:rPr>
      </w:pPr>
      <w:r w:rsidRPr="00CC1B28">
        <w:rPr>
          <w:rFonts w:ascii="Times New Roman" w:hAnsi="Times New Roman" w:cs="Times New Roman"/>
          <w:sz w:val="28"/>
          <w:szCs w:val="28"/>
        </w:rPr>
        <w:t xml:space="preserve">Amen.   </w:t>
      </w:r>
    </w:p>
    <w:p w14:paraId="444691B1" w14:textId="77777777" w:rsidR="00CC1B28" w:rsidRPr="00CC1B28" w:rsidRDefault="00CC1B28" w:rsidP="00CC1B28">
      <w:pPr>
        <w:spacing w:after="0" w:line="360" w:lineRule="auto"/>
        <w:rPr>
          <w:rFonts w:ascii="Times New Roman" w:hAnsi="Times New Roman" w:cs="Times New Roman"/>
          <w:sz w:val="28"/>
          <w:szCs w:val="28"/>
        </w:rPr>
      </w:pPr>
    </w:p>
    <w:sectPr w:rsidR="00CC1B28" w:rsidRPr="00CC1B28" w:rsidSect="003E2DA0">
      <w:headerReference w:type="default" r:id="rId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8099A" w14:textId="77777777" w:rsidR="0002296C" w:rsidRDefault="0002296C" w:rsidP="003E2DA0">
      <w:pPr>
        <w:spacing w:after="0" w:line="240" w:lineRule="auto"/>
      </w:pPr>
      <w:r>
        <w:separator/>
      </w:r>
    </w:p>
  </w:endnote>
  <w:endnote w:type="continuationSeparator" w:id="0">
    <w:p w14:paraId="0DA13AC5" w14:textId="77777777" w:rsidR="0002296C" w:rsidRDefault="0002296C" w:rsidP="003E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7311" w14:textId="77777777" w:rsidR="0002296C" w:rsidRDefault="0002296C" w:rsidP="003E2DA0">
      <w:pPr>
        <w:spacing w:after="0" w:line="240" w:lineRule="auto"/>
      </w:pPr>
      <w:r>
        <w:separator/>
      </w:r>
    </w:p>
  </w:footnote>
  <w:footnote w:type="continuationSeparator" w:id="0">
    <w:p w14:paraId="60B77A7F" w14:textId="77777777" w:rsidR="0002296C" w:rsidRDefault="0002296C" w:rsidP="003E2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28"/>
        <w:szCs w:val="28"/>
      </w:rPr>
      <w:id w:val="-1637178296"/>
      <w:docPartObj>
        <w:docPartGallery w:val="Page Numbers (Top of Page)"/>
        <w:docPartUnique/>
      </w:docPartObj>
    </w:sdtPr>
    <w:sdtContent>
      <w:p w14:paraId="7B356A94" w14:textId="79FA918A" w:rsidR="003E2DA0" w:rsidRPr="003E2DA0" w:rsidRDefault="003E2DA0">
        <w:pPr>
          <w:pStyle w:val="Kopfzeile"/>
          <w:jc w:val="center"/>
          <w:rPr>
            <w:rFonts w:ascii="Times New Roman" w:eastAsiaTheme="majorEastAsia" w:hAnsi="Times New Roman" w:cs="Times New Roman"/>
            <w:sz w:val="28"/>
            <w:szCs w:val="28"/>
          </w:rPr>
        </w:pPr>
        <w:r w:rsidRPr="003E2DA0">
          <w:rPr>
            <w:rFonts w:ascii="Times New Roman" w:eastAsiaTheme="majorEastAsia" w:hAnsi="Times New Roman" w:cs="Times New Roman"/>
            <w:sz w:val="28"/>
            <w:szCs w:val="28"/>
          </w:rPr>
          <w:t xml:space="preserve">- </w:t>
        </w:r>
        <w:r w:rsidRPr="003E2DA0">
          <w:rPr>
            <w:rFonts w:ascii="Times New Roman" w:eastAsiaTheme="minorEastAsia" w:hAnsi="Times New Roman" w:cs="Times New Roman"/>
            <w:sz w:val="22"/>
            <w:szCs w:val="22"/>
          </w:rPr>
          <w:fldChar w:fldCharType="begin"/>
        </w:r>
        <w:r w:rsidRPr="003E2DA0">
          <w:rPr>
            <w:rFonts w:ascii="Times New Roman" w:hAnsi="Times New Roman" w:cs="Times New Roman"/>
          </w:rPr>
          <w:instrText>PAGE    \* MERGEFORMAT</w:instrText>
        </w:r>
        <w:r w:rsidRPr="003E2DA0">
          <w:rPr>
            <w:rFonts w:ascii="Times New Roman" w:eastAsiaTheme="minorEastAsia" w:hAnsi="Times New Roman" w:cs="Times New Roman"/>
            <w:sz w:val="22"/>
            <w:szCs w:val="22"/>
          </w:rPr>
          <w:fldChar w:fldCharType="separate"/>
        </w:r>
        <w:r w:rsidRPr="003E2DA0">
          <w:rPr>
            <w:rFonts w:ascii="Times New Roman" w:eastAsiaTheme="majorEastAsia" w:hAnsi="Times New Roman" w:cs="Times New Roman"/>
            <w:sz w:val="28"/>
            <w:szCs w:val="28"/>
          </w:rPr>
          <w:t>2</w:t>
        </w:r>
        <w:r w:rsidRPr="003E2DA0">
          <w:rPr>
            <w:rFonts w:ascii="Times New Roman" w:eastAsiaTheme="majorEastAsia" w:hAnsi="Times New Roman" w:cs="Times New Roman"/>
            <w:sz w:val="28"/>
            <w:szCs w:val="28"/>
          </w:rPr>
          <w:fldChar w:fldCharType="end"/>
        </w:r>
        <w:r w:rsidRPr="003E2DA0">
          <w:rPr>
            <w:rFonts w:ascii="Times New Roman" w:eastAsiaTheme="majorEastAsia" w:hAnsi="Times New Roman" w:cs="Times New Roman"/>
            <w:sz w:val="28"/>
            <w:szCs w:val="28"/>
          </w:rPr>
          <w:t xml:space="preserve"> -</w:t>
        </w:r>
      </w:p>
    </w:sdtContent>
  </w:sdt>
  <w:p w14:paraId="0C44F75C" w14:textId="77777777" w:rsidR="003E2DA0" w:rsidRDefault="003E2DA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28"/>
    <w:rsid w:val="0002296C"/>
    <w:rsid w:val="001D54F0"/>
    <w:rsid w:val="00213978"/>
    <w:rsid w:val="00350AB6"/>
    <w:rsid w:val="003A16DE"/>
    <w:rsid w:val="003E2DA0"/>
    <w:rsid w:val="004B5C4F"/>
    <w:rsid w:val="005042CC"/>
    <w:rsid w:val="00531738"/>
    <w:rsid w:val="00575120"/>
    <w:rsid w:val="005B5BA6"/>
    <w:rsid w:val="00687ED7"/>
    <w:rsid w:val="006F4C7F"/>
    <w:rsid w:val="00765352"/>
    <w:rsid w:val="00996437"/>
    <w:rsid w:val="009F2BD7"/>
    <w:rsid w:val="00A365A5"/>
    <w:rsid w:val="00B45FB6"/>
    <w:rsid w:val="00CC1B28"/>
    <w:rsid w:val="00CE3AD0"/>
    <w:rsid w:val="00D5565A"/>
    <w:rsid w:val="00D869A0"/>
    <w:rsid w:val="00DB771B"/>
    <w:rsid w:val="00E701A8"/>
    <w:rsid w:val="00F1266A"/>
    <w:rsid w:val="00F37492"/>
    <w:rsid w:val="00FA3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7C92"/>
  <w15:chartTrackingRefBased/>
  <w15:docId w15:val="{EBA98526-F822-4D17-8D05-4ADC3562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1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1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1B2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1B2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1B2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1B2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1B2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1B2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1B2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1B2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1B2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1B2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1B2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1B2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1B2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1B2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1B2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1B28"/>
    <w:rPr>
      <w:rFonts w:eastAsiaTheme="majorEastAsia" w:cstheme="majorBidi"/>
      <w:color w:val="272727" w:themeColor="text1" w:themeTint="D8"/>
    </w:rPr>
  </w:style>
  <w:style w:type="paragraph" w:styleId="Titel">
    <w:name w:val="Title"/>
    <w:basedOn w:val="Standard"/>
    <w:next w:val="Standard"/>
    <w:link w:val="TitelZchn"/>
    <w:uiPriority w:val="10"/>
    <w:qFormat/>
    <w:rsid w:val="00CC1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1B2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1B2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1B2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1B2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1B28"/>
    <w:rPr>
      <w:i/>
      <w:iCs/>
      <w:color w:val="404040" w:themeColor="text1" w:themeTint="BF"/>
    </w:rPr>
  </w:style>
  <w:style w:type="paragraph" w:styleId="Listenabsatz">
    <w:name w:val="List Paragraph"/>
    <w:basedOn w:val="Standard"/>
    <w:uiPriority w:val="34"/>
    <w:qFormat/>
    <w:rsid w:val="00CC1B28"/>
    <w:pPr>
      <w:ind w:left="720"/>
      <w:contextualSpacing/>
    </w:pPr>
  </w:style>
  <w:style w:type="character" w:styleId="IntensiveHervorhebung">
    <w:name w:val="Intense Emphasis"/>
    <w:basedOn w:val="Absatz-Standardschriftart"/>
    <w:uiPriority w:val="21"/>
    <w:qFormat/>
    <w:rsid w:val="00CC1B28"/>
    <w:rPr>
      <w:i/>
      <w:iCs/>
      <w:color w:val="0F4761" w:themeColor="accent1" w:themeShade="BF"/>
    </w:rPr>
  </w:style>
  <w:style w:type="paragraph" w:styleId="IntensivesZitat">
    <w:name w:val="Intense Quote"/>
    <w:basedOn w:val="Standard"/>
    <w:next w:val="Standard"/>
    <w:link w:val="IntensivesZitatZchn"/>
    <w:uiPriority w:val="30"/>
    <w:qFormat/>
    <w:rsid w:val="00CC1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1B28"/>
    <w:rPr>
      <w:i/>
      <w:iCs/>
      <w:color w:val="0F4761" w:themeColor="accent1" w:themeShade="BF"/>
    </w:rPr>
  </w:style>
  <w:style w:type="character" w:styleId="IntensiverVerweis">
    <w:name w:val="Intense Reference"/>
    <w:basedOn w:val="Absatz-Standardschriftart"/>
    <w:uiPriority w:val="32"/>
    <w:qFormat/>
    <w:rsid w:val="00CC1B28"/>
    <w:rPr>
      <w:b/>
      <w:bCs/>
      <w:smallCaps/>
      <w:color w:val="0F4761" w:themeColor="accent1" w:themeShade="BF"/>
      <w:spacing w:val="5"/>
    </w:rPr>
  </w:style>
  <w:style w:type="paragraph" w:styleId="Kopfzeile">
    <w:name w:val="header"/>
    <w:basedOn w:val="Standard"/>
    <w:link w:val="KopfzeileZchn"/>
    <w:uiPriority w:val="99"/>
    <w:unhideWhenUsed/>
    <w:rsid w:val="003E2D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2DA0"/>
  </w:style>
  <w:style w:type="paragraph" w:styleId="Fuzeile">
    <w:name w:val="footer"/>
    <w:basedOn w:val="Standard"/>
    <w:link w:val="FuzeileZchn"/>
    <w:uiPriority w:val="99"/>
    <w:unhideWhenUsed/>
    <w:rsid w:val="003E2D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2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67381">
      <w:bodyDiv w:val="1"/>
      <w:marLeft w:val="0"/>
      <w:marRight w:val="0"/>
      <w:marTop w:val="0"/>
      <w:marBottom w:val="0"/>
      <w:divBdr>
        <w:top w:val="none" w:sz="0" w:space="0" w:color="auto"/>
        <w:left w:val="none" w:sz="0" w:space="0" w:color="auto"/>
        <w:bottom w:val="none" w:sz="0" w:space="0" w:color="auto"/>
        <w:right w:val="none" w:sz="0" w:space="0" w:color="auto"/>
      </w:divBdr>
    </w:div>
    <w:div w:id="770708217">
      <w:bodyDiv w:val="1"/>
      <w:marLeft w:val="0"/>
      <w:marRight w:val="0"/>
      <w:marTop w:val="0"/>
      <w:marBottom w:val="0"/>
      <w:divBdr>
        <w:top w:val="none" w:sz="0" w:space="0" w:color="auto"/>
        <w:left w:val="none" w:sz="0" w:space="0" w:color="auto"/>
        <w:bottom w:val="none" w:sz="0" w:space="0" w:color="auto"/>
        <w:right w:val="none" w:sz="0" w:space="0" w:color="auto"/>
      </w:divBdr>
    </w:div>
    <w:div w:id="1735621171">
      <w:bodyDiv w:val="1"/>
      <w:marLeft w:val="0"/>
      <w:marRight w:val="0"/>
      <w:marTop w:val="0"/>
      <w:marBottom w:val="0"/>
      <w:divBdr>
        <w:top w:val="none" w:sz="0" w:space="0" w:color="auto"/>
        <w:left w:val="none" w:sz="0" w:space="0" w:color="auto"/>
        <w:bottom w:val="none" w:sz="0" w:space="0" w:color="auto"/>
        <w:right w:val="none" w:sz="0" w:space="0" w:color="auto"/>
      </w:divBdr>
    </w:div>
    <w:div w:id="188771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1407</Words>
  <Characters>7783</Characters>
  <Application>Microsoft Office Word</Application>
  <DocSecurity>0</DocSecurity>
  <Lines>160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Gohl, Ernst-Wilhelm</dc:creator>
  <cp:keywords/>
  <dc:description/>
  <cp:lastModifiedBy>Gohl, Ernst-Wilhelm</cp:lastModifiedBy>
  <cp:revision>6</cp:revision>
  <dcterms:created xsi:type="dcterms:W3CDTF">2025-06-23T11:07:00Z</dcterms:created>
  <dcterms:modified xsi:type="dcterms:W3CDTF">2025-06-25T13:11:00Z</dcterms:modified>
</cp:coreProperties>
</file>